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B0" w:rsidRPr="00C62FF7" w:rsidRDefault="00BD681E" w:rsidP="0085689A">
      <w:pPr>
        <w:spacing w:after="207" w:line="259" w:lineRule="auto"/>
        <w:ind w:right="671"/>
        <w:jc w:val="right"/>
        <w:rPr>
          <w:color w:val="auto"/>
          <w:sz w:val="28"/>
          <w:szCs w:val="28"/>
        </w:rPr>
      </w:pPr>
      <w:r w:rsidRPr="00C62FF7">
        <w:rPr>
          <w:rFonts w:eastAsia="Calibri"/>
          <w:color w:val="auto"/>
          <w:sz w:val="28"/>
          <w:szCs w:val="28"/>
        </w:rPr>
        <w:t xml:space="preserve">Приложение к приказу </w:t>
      </w:r>
    </w:p>
    <w:p w:rsidR="000530B0" w:rsidRPr="00C62FF7" w:rsidRDefault="00CD1944" w:rsidP="0085689A">
      <w:pPr>
        <w:spacing w:after="207" w:line="259" w:lineRule="auto"/>
        <w:ind w:right="933"/>
        <w:jc w:val="right"/>
        <w:rPr>
          <w:color w:val="auto"/>
          <w:sz w:val="28"/>
          <w:szCs w:val="28"/>
        </w:rPr>
      </w:pPr>
      <w:r>
        <w:rPr>
          <w:rFonts w:eastAsia="Calibri"/>
          <w:color w:val="auto"/>
          <w:sz w:val="28"/>
          <w:szCs w:val="28"/>
        </w:rPr>
        <w:t>14.07.2021г.№34</w:t>
      </w:r>
      <w:r w:rsidR="00BD681E" w:rsidRPr="00C62FF7">
        <w:rPr>
          <w:rFonts w:eastAsia="Calibri"/>
          <w:color w:val="auto"/>
          <w:sz w:val="28"/>
          <w:szCs w:val="28"/>
        </w:rPr>
        <w:t xml:space="preserve">-ОД </w:t>
      </w:r>
    </w:p>
    <w:p w:rsidR="00D87E58" w:rsidRPr="00D87E58" w:rsidRDefault="00D87E58" w:rsidP="00D87E58">
      <w:pPr>
        <w:spacing w:after="0" w:line="259" w:lineRule="auto"/>
        <w:ind w:left="0" w:right="0" w:firstLine="0"/>
        <w:jc w:val="center"/>
        <w:rPr>
          <w:sz w:val="28"/>
          <w:szCs w:val="28"/>
        </w:rPr>
      </w:pPr>
      <w:r w:rsidRPr="00D87E58">
        <w:rPr>
          <w:sz w:val="28"/>
          <w:szCs w:val="28"/>
        </w:rPr>
        <w:t>МУНИЦИПАЛЬНОЕ КАЗЕННОЕ УЧРЕЖДЕНИЕ КУЛЬТУРЫ НОВИЦКОГО СЕЛЬСКОГО ПОСЕЛЕНИЯ</w:t>
      </w:r>
    </w:p>
    <w:p w:rsidR="00D87E58" w:rsidRPr="00D87E58" w:rsidRDefault="00D87E58" w:rsidP="00D87E58">
      <w:pPr>
        <w:spacing w:after="0" w:line="259" w:lineRule="auto"/>
        <w:ind w:left="0" w:right="0" w:firstLine="0"/>
        <w:rPr>
          <w:sz w:val="28"/>
          <w:szCs w:val="28"/>
        </w:rPr>
      </w:pPr>
    </w:p>
    <w:p w:rsidR="00D87E58" w:rsidRPr="00D87E58" w:rsidRDefault="00D87E58" w:rsidP="00D87E58">
      <w:pPr>
        <w:spacing w:after="0" w:line="259" w:lineRule="auto"/>
        <w:ind w:left="0" w:right="0" w:firstLine="0"/>
        <w:rPr>
          <w:sz w:val="28"/>
          <w:szCs w:val="28"/>
        </w:rPr>
      </w:pPr>
    </w:p>
    <w:p w:rsidR="00D87E58" w:rsidRPr="00D87E58" w:rsidRDefault="00D87E58" w:rsidP="00D87E58">
      <w:pPr>
        <w:spacing w:after="0" w:line="259" w:lineRule="auto"/>
        <w:ind w:left="0" w:right="0" w:firstLine="0"/>
        <w:jc w:val="right"/>
        <w:rPr>
          <w:sz w:val="28"/>
          <w:szCs w:val="28"/>
        </w:rPr>
      </w:pPr>
      <w:r w:rsidRPr="00D87E58">
        <w:rPr>
          <w:sz w:val="28"/>
          <w:szCs w:val="28"/>
        </w:rPr>
        <w:t xml:space="preserve">   УТВЕРЖДАЮ:</w:t>
      </w:r>
    </w:p>
    <w:p w:rsidR="00D87E58" w:rsidRPr="00D87E58" w:rsidRDefault="00D87E58" w:rsidP="00D87E58">
      <w:pPr>
        <w:spacing w:after="0" w:line="259" w:lineRule="auto"/>
        <w:ind w:left="0" w:right="0" w:firstLine="0"/>
        <w:rPr>
          <w:sz w:val="28"/>
          <w:szCs w:val="28"/>
        </w:rPr>
      </w:pPr>
      <w:r w:rsidRPr="00D87E58">
        <w:rPr>
          <w:sz w:val="28"/>
          <w:szCs w:val="28"/>
        </w:rPr>
        <w:t xml:space="preserve">                                                                      Начальник МКУК Новицкого СП                                                                                                                                                                               </w:t>
      </w:r>
    </w:p>
    <w:p w:rsidR="00D87E58" w:rsidRPr="00D87E58" w:rsidRDefault="00D87E58" w:rsidP="00D87E58">
      <w:pPr>
        <w:spacing w:after="0" w:line="259" w:lineRule="auto"/>
        <w:ind w:left="0" w:right="0" w:firstLine="0"/>
        <w:rPr>
          <w:sz w:val="28"/>
          <w:szCs w:val="28"/>
        </w:rPr>
      </w:pPr>
      <w:r w:rsidRPr="00D87E58">
        <w:rPr>
          <w:sz w:val="28"/>
          <w:szCs w:val="28"/>
        </w:rPr>
        <w:t xml:space="preserve">                                                                              ___________     Е.В.Сиротюк</w:t>
      </w:r>
    </w:p>
    <w:p w:rsidR="00D87E58" w:rsidRPr="00D87E58" w:rsidRDefault="00D87E58" w:rsidP="00D87E58">
      <w:pPr>
        <w:spacing w:after="0" w:line="259" w:lineRule="auto"/>
        <w:ind w:left="0" w:right="0" w:firstLine="0"/>
        <w:jc w:val="right"/>
        <w:rPr>
          <w:sz w:val="28"/>
          <w:szCs w:val="28"/>
        </w:rPr>
      </w:pPr>
      <w:r w:rsidRPr="00D87E58">
        <w:rPr>
          <w:sz w:val="28"/>
          <w:szCs w:val="28"/>
        </w:rPr>
        <w:t>«___»_______________2021г.</w:t>
      </w:r>
    </w:p>
    <w:p w:rsidR="000530B0" w:rsidRPr="0085689A" w:rsidRDefault="000530B0" w:rsidP="0085689A">
      <w:pPr>
        <w:spacing w:after="0" w:line="259" w:lineRule="auto"/>
        <w:ind w:left="0" w:right="0" w:firstLine="0"/>
        <w:rPr>
          <w:sz w:val="28"/>
          <w:szCs w:val="28"/>
        </w:rPr>
      </w:pPr>
    </w:p>
    <w:p w:rsidR="000530B0" w:rsidRPr="0085689A" w:rsidRDefault="00BD681E" w:rsidP="0085689A">
      <w:pPr>
        <w:spacing w:after="67" w:line="259" w:lineRule="auto"/>
        <w:ind w:left="0" w:right="0" w:firstLine="0"/>
        <w:rPr>
          <w:sz w:val="28"/>
          <w:szCs w:val="28"/>
        </w:rPr>
      </w:pPr>
      <w:r w:rsidRPr="0085689A">
        <w:rPr>
          <w:sz w:val="28"/>
          <w:szCs w:val="28"/>
        </w:rPr>
        <w:t xml:space="preserve"> </w:t>
      </w:r>
    </w:p>
    <w:p w:rsidR="000530B0" w:rsidRPr="00C62FF7" w:rsidRDefault="00BD681E" w:rsidP="0085689A">
      <w:pPr>
        <w:pStyle w:val="1"/>
        <w:numPr>
          <w:ilvl w:val="0"/>
          <w:numId w:val="0"/>
        </w:numPr>
        <w:spacing w:after="72"/>
        <w:ind w:left="201" w:right="64"/>
        <w:rPr>
          <w:sz w:val="44"/>
          <w:szCs w:val="28"/>
        </w:rPr>
      </w:pPr>
      <w:r w:rsidRPr="00C62FF7">
        <w:rPr>
          <w:sz w:val="44"/>
          <w:szCs w:val="28"/>
        </w:rPr>
        <w:t>Антикоррупционная политика</w:t>
      </w:r>
    </w:p>
    <w:p w:rsidR="000530B0" w:rsidRPr="0085689A" w:rsidRDefault="00635F63" w:rsidP="0085689A">
      <w:pPr>
        <w:spacing w:after="164" w:line="259" w:lineRule="auto"/>
        <w:ind w:left="0" w:right="60" w:firstLine="0"/>
        <w:jc w:val="center"/>
        <w:rPr>
          <w:rFonts w:eastAsia="Calibri"/>
          <w:b/>
          <w:sz w:val="28"/>
          <w:szCs w:val="28"/>
        </w:rPr>
      </w:pPr>
      <w:r w:rsidRPr="0085689A">
        <w:rPr>
          <w:rFonts w:eastAsia="Calibri"/>
          <w:b/>
          <w:sz w:val="28"/>
          <w:szCs w:val="28"/>
        </w:rPr>
        <w:t>МУНИЦИПАЛЬНОГО КАЗЕННОГО УЧРЕЖДЕНИЯ КУЛЬТУРЫ</w:t>
      </w:r>
    </w:p>
    <w:p w:rsidR="00635F63" w:rsidRPr="0085689A" w:rsidRDefault="00635F63" w:rsidP="0085689A">
      <w:pPr>
        <w:spacing w:after="164" w:line="259" w:lineRule="auto"/>
        <w:ind w:left="0" w:right="60" w:firstLine="0"/>
        <w:jc w:val="center"/>
        <w:rPr>
          <w:sz w:val="28"/>
          <w:szCs w:val="28"/>
        </w:rPr>
      </w:pPr>
      <w:r w:rsidRPr="0085689A">
        <w:rPr>
          <w:rFonts w:eastAsia="Calibri"/>
          <w:b/>
          <w:sz w:val="28"/>
          <w:szCs w:val="28"/>
        </w:rPr>
        <w:t>НОВИЦКОГО СЕЛЬСКОГО ПОСЕЛЕНИЯ</w:t>
      </w:r>
    </w:p>
    <w:p w:rsidR="000530B0" w:rsidRPr="0085689A" w:rsidRDefault="000530B0" w:rsidP="0085689A">
      <w:pPr>
        <w:spacing w:after="0" w:line="259" w:lineRule="auto"/>
        <w:ind w:left="0" w:right="0" w:firstLine="0"/>
        <w:jc w:val="center"/>
        <w:rPr>
          <w:sz w:val="28"/>
          <w:szCs w:val="28"/>
        </w:rPr>
      </w:pPr>
    </w:p>
    <w:p w:rsidR="000530B0" w:rsidRPr="0085689A" w:rsidRDefault="00BD681E" w:rsidP="0085689A">
      <w:pPr>
        <w:spacing w:after="0" w:line="259" w:lineRule="auto"/>
        <w:ind w:left="0" w:right="0" w:firstLine="0"/>
        <w:rPr>
          <w:sz w:val="28"/>
          <w:szCs w:val="28"/>
        </w:rPr>
      </w:pPr>
      <w:r w:rsidRPr="0085689A">
        <w:rPr>
          <w:b/>
          <w:sz w:val="28"/>
          <w:szCs w:val="28"/>
        </w:rPr>
        <w:t xml:space="preserve"> </w:t>
      </w:r>
    </w:p>
    <w:p w:rsidR="000530B0" w:rsidRPr="0085689A" w:rsidRDefault="00BD681E" w:rsidP="0085689A">
      <w:pPr>
        <w:spacing w:after="193" w:line="259" w:lineRule="auto"/>
        <w:ind w:left="0" w:right="0" w:firstLine="0"/>
        <w:rPr>
          <w:sz w:val="28"/>
          <w:szCs w:val="28"/>
        </w:rPr>
      </w:pPr>
      <w:r w:rsidRPr="0085689A">
        <w:rPr>
          <w:b/>
          <w:sz w:val="28"/>
          <w:szCs w:val="28"/>
        </w:rPr>
        <w:t xml:space="preserve"> </w:t>
      </w:r>
    </w:p>
    <w:p w:rsidR="000530B0" w:rsidRPr="0085689A" w:rsidRDefault="00BD681E" w:rsidP="0085689A">
      <w:pPr>
        <w:spacing w:after="82" w:line="259" w:lineRule="auto"/>
        <w:ind w:left="1143" w:right="15"/>
        <w:rPr>
          <w:sz w:val="28"/>
          <w:szCs w:val="28"/>
        </w:rPr>
      </w:pPr>
      <w:r w:rsidRPr="0085689A">
        <w:rPr>
          <w:b/>
          <w:sz w:val="28"/>
          <w:szCs w:val="28"/>
        </w:rPr>
        <w:t>1.</w:t>
      </w:r>
      <w:r w:rsidRPr="0085689A">
        <w:rPr>
          <w:rFonts w:eastAsia="Arial"/>
          <w:b/>
          <w:sz w:val="28"/>
          <w:szCs w:val="28"/>
        </w:rPr>
        <w:t xml:space="preserve"> </w:t>
      </w:r>
      <w:r w:rsidRPr="0085689A">
        <w:rPr>
          <w:b/>
          <w:sz w:val="28"/>
          <w:szCs w:val="28"/>
        </w:rPr>
        <w:t xml:space="preserve">Понятие, цели и задачи антикоррупционной политики </w:t>
      </w:r>
    </w:p>
    <w:p w:rsidR="000530B0" w:rsidRPr="0085689A" w:rsidRDefault="00BD681E" w:rsidP="0085689A">
      <w:pPr>
        <w:spacing w:after="175" w:line="259" w:lineRule="auto"/>
        <w:ind w:left="0" w:right="0" w:firstLine="0"/>
        <w:rPr>
          <w:sz w:val="28"/>
          <w:szCs w:val="28"/>
        </w:rPr>
      </w:pPr>
      <w:r w:rsidRPr="0085689A">
        <w:rPr>
          <w:sz w:val="28"/>
          <w:szCs w:val="28"/>
        </w:rPr>
        <w:t xml:space="preserve"> </w:t>
      </w:r>
    </w:p>
    <w:p w:rsidR="000530B0" w:rsidRPr="0085689A" w:rsidRDefault="00BD681E" w:rsidP="00AB6CB2">
      <w:pPr>
        <w:spacing w:after="0" w:line="294" w:lineRule="auto"/>
        <w:ind w:left="-5" w:right="63" w:firstLine="713"/>
        <w:rPr>
          <w:sz w:val="28"/>
          <w:szCs w:val="28"/>
        </w:rPr>
      </w:pPr>
      <w:r w:rsidRPr="0085689A">
        <w:rPr>
          <w:sz w:val="28"/>
          <w:szCs w:val="28"/>
        </w:rPr>
        <w:t>Антикоррупционная</w:t>
      </w:r>
      <w:r w:rsidR="00635F63" w:rsidRPr="0085689A">
        <w:rPr>
          <w:sz w:val="28"/>
          <w:szCs w:val="28"/>
        </w:rPr>
        <w:t xml:space="preserve"> </w:t>
      </w:r>
      <w:r w:rsidRPr="0085689A">
        <w:rPr>
          <w:sz w:val="28"/>
          <w:szCs w:val="28"/>
        </w:rPr>
        <w:t>политика</w:t>
      </w:r>
      <w:r w:rsidR="00635F63" w:rsidRPr="0085689A">
        <w:rPr>
          <w:sz w:val="28"/>
          <w:szCs w:val="28"/>
        </w:rPr>
        <w:t xml:space="preserve"> муниципального казенного учреждения культуры Новицкого сельского поселения </w:t>
      </w:r>
      <w:r w:rsidRPr="0085689A">
        <w:rPr>
          <w:sz w:val="28"/>
          <w:szCs w:val="28"/>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w:t>
      </w:r>
      <w:r w:rsidR="00635F63" w:rsidRPr="0085689A">
        <w:rPr>
          <w:sz w:val="28"/>
          <w:szCs w:val="28"/>
        </w:rPr>
        <w:t xml:space="preserve">казенного </w:t>
      </w:r>
      <w:r w:rsidRPr="0085689A">
        <w:rPr>
          <w:sz w:val="28"/>
          <w:szCs w:val="28"/>
        </w:rPr>
        <w:t xml:space="preserve">учреждения </w:t>
      </w:r>
      <w:r w:rsidR="00635F63" w:rsidRPr="0085689A">
        <w:rPr>
          <w:sz w:val="28"/>
          <w:szCs w:val="28"/>
        </w:rPr>
        <w:t xml:space="preserve">культуры Новицкого СП </w:t>
      </w:r>
      <w:r w:rsidRPr="0085689A">
        <w:rPr>
          <w:sz w:val="28"/>
          <w:szCs w:val="28"/>
        </w:rPr>
        <w:t xml:space="preserve">(далее </w:t>
      </w:r>
      <w:proofErr w:type="gramStart"/>
      <w:r w:rsidRPr="0085689A">
        <w:rPr>
          <w:sz w:val="28"/>
          <w:szCs w:val="28"/>
        </w:rPr>
        <w:t>–о</w:t>
      </w:r>
      <w:proofErr w:type="gramEnd"/>
      <w:r w:rsidRPr="0085689A">
        <w:rPr>
          <w:sz w:val="28"/>
          <w:szCs w:val="28"/>
        </w:rPr>
        <w:t xml:space="preserve">рганизация). </w:t>
      </w:r>
    </w:p>
    <w:p w:rsidR="000530B0" w:rsidRPr="0085689A" w:rsidRDefault="00BD681E" w:rsidP="00AB6CB2">
      <w:pPr>
        <w:spacing w:after="0" w:line="294" w:lineRule="auto"/>
        <w:ind w:left="-5" w:right="63" w:firstLine="713"/>
        <w:rPr>
          <w:sz w:val="28"/>
          <w:szCs w:val="28"/>
        </w:rPr>
      </w:pPr>
      <w:r w:rsidRPr="0085689A">
        <w:rPr>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w:t>
      </w:r>
      <w:r w:rsidR="00635F63" w:rsidRPr="0085689A">
        <w:rPr>
          <w:sz w:val="28"/>
          <w:szCs w:val="28"/>
        </w:rPr>
        <w:t xml:space="preserve"> </w:t>
      </w:r>
      <w:r w:rsidRPr="0085689A">
        <w:rPr>
          <w:sz w:val="28"/>
          <w:szCs w:val="28"/>
        </w:rPr>
        <w:t xml:space="preserve">от 25.12.2008№ 273-ФЗ «О противодействии коррупции». </w:t>
      </w:r>
    </w:p>
    <w:p w:rsidR="000530B0" w:rsidRPr="0085689A" w:rsidRDefault="00BD681E" w:rsidP="00AB6CB2">
      <w:pPr>
        <w:spacing w:after="0" w:line="307" w:lineRule="auto"/>
        <w:ind w:left="-5" w:right="63" w:firstLine="713"/>
        <w:rPr>
          <w:sz w:val="28"/>
          <w:szCs w:val="28"/>
        </w:rPr>
      </w:pPr>
      <w:r w:rsidRPr="0085689A">
        <w:rPr>
          <w:sz w:val="28"/>
          <w:szCs w:val="28"/>
        </w:rPr>
        <w:t>Целью Антикоррупционной политики является формирование единого подхода к организации работы по предупреждению</w:t>
      </w:r>
      <w:r w:rsidR="00635F63" w:rsidRPr="0085689A">
        <w:rPr>
          <w:sz w:val="28"/>
          <w:szCs w:val="28"/>
        </w:rPr>
        <w:t xml:space="preserve"> </w:t>
      </w:r>
      <w:r w:rsidRPr="0085689A">
        <w:rPr>
          <w:sz w:val="28"/>
          <w:szCs w:val="28"/>
        </w:rPr>
        <w:t xml:space="preserve">коррупции. </w:t>
      </w:r>
    </w:p>
    <w:p w:rsidR="000530B0" w:rsidRPr="0085689A" w:rsidRDefault="00BD681E" w:rsidP="00AB6CB2">
      <w:pPr>
        <w:spacing w:after="0" w:line="259" w:lineRule="auto"/>
        <w:ind w:left="-5" w:right="63" w:firstLine="713"/>
        <w:rPr>
          <w:sz w:val="28"/>
          <w:szCs w:val="28"/>
        </w:rPr>
      </w:pPr>
      <w:r w:rsidRPr="0085689A">
        <w:rPr>
          <w:sz w:val="28"/>
          <w:szCs w:val="28"/>
        </w:rPr>
        <w:t>Задачами Антикоррупционной политики</w:t>
      </w:r>
      <w:r w:rsidR="00635F63" w:rsidRPr="0085689A">
        <w:rPr>
          <w:sz w:val="28"/>
          <w:szCs w:val="28"/>
        </w:rPr>
        <w:t xml:space="preserve"> </w:t>
      </w:r>
      <w:r w:rsidRPr="0085689A">
        <w:rPr>
          <w:sz w:val="28"/>
          <w:szCs w:val="28"/>
        </w:rPr>
        <w:t xml:space="preserve">являются: </w:t>
      </w:r>
    </w:p>
    <w:p w:rsidR="000530B0" w:rsidRPr="0085689A" w:rsidRDefault="00BD681E" w:rsidP="00AB6CB2">
      <w:pPr>
        <w:numPr>
          <w:ilvl w:val="0"/>
          <w:numId w:val="1"/>
        </w:numPr>
        <w:spacing w:after="0" w:line="307" w:lineRule="auto"/>
        <w:ind w:right="63" w:hanging="11"/>
        <w:rPr>
          <w:sz w:val="28"/>
          <w:szCs w:val="28"/>
        </w:rPr>
      </w:pPr>
      <w:r w:rsidRPr="0085689A">
        <w:rPr>
          <w:sz w:val="28"/>
          <w:szCs w:val="28"/>
        </w:rPr>
        <w:lastRenderedPageBreak/>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w:t>
      </w:r>
      <w:r w:rsidR="00635F63" w:rsidRPr="0085689A">
        <w:rPr>
          <w:sz w:val="28"/>
          <w:szCs w:val="28"/>
        </w:rPr>
        <w:t xml:space="preserve"> </w:t>
      </w:r>
      <w:r w:rsidRPr="0085689A">
        <w:rPr>
          <w:sz w:val="28"/>
          <w:szCs w:val="28"/>
        </w:rPr>
        <w:t xml:space="preserve">правонарушений; </w:t>
      </w:r>
    </w:p>
    <w:p w:rsidR="000530B0" w:rsidRPr="0085689A" w:rsidRDefault="00BD681E" w:rsidP="00AB6CB2">
      <w:pPr>
        <w:numPr>
          <w:ilvl w:val="0"/>
          <w:numId w:val="1"/>
        </w:numPr>
        <w:spacing w:after="0" w:line="307" w:lineRule="auto"/>
        <w:ind w:right="63" w:hanging="11"/>
        <w:rPr>
          <w:sz w:val="28"/>
          <w:szCs w:val="28"/>
        </w:rPr>
      </w:pPr>
      <w:r w:rsidRPr="0085689A">
        <w:rPr>
          <w:sz w:val="28"/>
          <w:szCs w:val="28"/>
        </w:rPr>
        <w:t>определение основных принципов работы по предупреждению коррупции в</w:t>
      </w:r>
      <w:r w:rsidR="00635F63" w:rsidRPr="0085689A">
        <w:rPr>
          <w:sz w:val="28"/>
          <w:szCs w:val="28"/>
        </w:rPr>
        <w:t xml:space="preserve"> </w:t>
      </w:r>
      <w:r w:rsidRPr="0085689A">
        <w:rPr>
          <w:sz w:val="28"/>
          <w:szCs w:val="28"/>
        </w:rPr>
        <w:t xml:space="preserve">организации; </w:t>
      </w:r>
    </w:p>
    <w:p w:rsidR="000530B0" w:rsidRPr="0085689A" w:rsidRDefault="00BD681E" w:rsidP="00AB6CB2">
      <w:pPr>
        <w:numPr>
          <w:ilvl w:val="0"/>
          <w:numId w:val="1"/>
        </w:numPr>
        <w:spacing w:after="0" w:line="307" w:lineRule="auto"/>
        <w:ind w:right="63" w:hanging="11"/>
        <w:rPr>
          <w:sz w:val="28"/>
          <w:szCs w:val="28"/>
        </w:rPr>
      </w:pPr>
      <w:r w:rsidRPr="0085689A">
        <w:rPr>
          <w:sz w:val="28"/>
          <w:szCs w:val="28"/>
        </w:rPr>
        <w:t>методическое обеспечение разработки и реализации мер, направленных на профилактику и противодействие коррупции в</w:t>
      </w:r>
      <w:r w:rsidR="00635F63" w:rsidRPr="0085689A">
        <w:rPr>
          <w:sz w:val="28"/>
          <w:szCs w:val="28"/>
        </w:rPr>
        <w:t xml:space="preserve"> </w:t>
      </w:r>
      <w:r w:rsidRPr="0085689A">
        <w:rPr>
          <w:sz w:val="28"/>
          <w:szCs w:val="28"/>
        </w:rPr>
        <w:t xml:space="preserve">организации. </w:t>
      </w:r>
    </w:p>
    <w:p w:rsidR="000530B0" w:rsidRPr="0085689A" w:rsidRDefault="00BD681E" w:rsidP="00AB6CB2">
      <w:pPr>
        <w:numPr>
          <w:ilvl w:val="0"/>
          <w:numId w:val="1"/>
        </w:numPr>
        <w:spacing w:after="0" w:line="307" w:lineRule="auto"/>
        <w:ind w:right="63" w:hanging="11"/>
        <w:rPr>
          <w:sz w:val="28"/>
          <w:szCs w:val="28"/>
        </w:rPr>
      </w:pPr>
      <w:r w:rsidRPr="0085689A">
        <w:rPr>
          <w:sz w:val="28"/>
          <w:szCs w:val="28"/>
        </w:rPr>
        <w:t>определение должностных лиц организации, ответственных за реализацию Антикоррупционной</w:t>
      </w:r>
      <w:r w:rsidR="00635F63" w:rsidRPr="0085689A">
        <w:rPr>
          <w:sz w:val="28"/>
          <w:szCs w:val="28"/>
        </w:rPr>
        <w:t xml:space="preserve"> </w:t>
      </w:r>
      <w:r w:rsidRPr="0085689A">
        <w:rPr>
          <w:sz w:val="28"/>
          <w:szCs w:val="28"/>
        </w:rPr>
        <w:t xml:space="preserve">политики; </w:t>
      </w:r>
    </w:p>
    <w:p w:rsidR="000530B0" w:rsidRPr="0085689A" w:rsidRDefault="00BD681E" w:rsidP="00AB6CB2">
      <w:pPr>
        <w:numPr>
          <w:ilvl w:val="0"/>
          <w:numId w:val="1"/>
        </w:numPr>
        <w:spacing w:after="0" w:line="307" w:lineRule="auto"/>
        <w:ind w:right="63" w:hanging="11"/>
        <w:rPr>
          <w:sz w:val="28"/>
          <w:szCs w:val="28"/>
        </w:rPr>
      </w:pPr>
      <w:r w:rsidRPr="0085689A">
        <w:rPr>
          <w:sz w:val="28"/>
          <w:szCs w:val="28"/>
        </w:rPr>
        <w:t>закрепление ответственности работников за несоблюдение требований Антикоррупционной</w:t>
      </w:r>
      <w:r w:rsidR="00635F63" w:rsidRPr="0085689A">
        <w:rPr>
          <w:sz w:val="28"/>
          <w:szCs w:val="28"/>
        </w:rPr>
        <w:t xml:space="preserve"> </w:t>
      </w:r>
      <w:r w:rsidRPr="0085689A">
        <w:rPr>
          <w:sz w:val="28"/>
          <w:szCs w:val="28"/>
        </w:rPr>
        <w:t xml:space="preserve">политики. </w:t>
      </w:r>
    </w:p>
    <w:p w:rsidR="000530B0" w:rsidRPr="0085689A" w:rsidRDefault="00BD681E" w:rsidP="00AB6CB2">
      <w:pPr>
        <w:spacing w:after="216" w:line="259" w:lineRule="auto"/>
        <w:ind w:left="0" w:right="0" w:firstLine="0"/>
        <w:rPr>
          <w:sz w:val="28"/>
          <w:szCs w:val="28"/>
        </w:rPr>
      </w:pPr>
      <w:r w:rsidRPr="0085689A">
        <w:rPr>
          <w:rFonts w:eastAsia="Calibri"/>
          <w:sz w:val="28"/>
          <w:szCs w:val="28"/>
        </w:rPr>
        <w:t xml:space="preserve"> </w:t>
      </w:r>
    </w:p>
    <w:p w:rsidR="000530B0" w:rsidRPr="0085689A" w:rsidRDefault="00BD681E" w:rsidP="0085689A">
      <w:pPr>
        <w:pStyle w:val="1"/>
        <w:spacing w:after="0"/>
        <w:ind w:left="1062" w:hanging="571"/>
        <w:rPr>
          <w:color w:val="auto"/>
          <w:sz w:val="28"/>
          <w:szCs w:val="28"/>
        </w:rPr>
      </w:pPr>
      <w:r w:rsidRPr="0085689A">
        <w:rPr>
          <w:color w:val="auto"/>
          <w:sz w:val="28"/>
          <w:szCs w:val="28"/>
        </w:rPr>
        <w:t>Термины и определения</w:t>
      </w:r>
    </w:p>
    <w:p w:rsidR="000530B0" w:rsidRPr="0085689A" w:rsidRDefault="00BD681E" w:rsidP="00AB6CB2">
      <w:pPr>
        <w:spacing w:after="0" w:line="259" w:lineRule="auto"/>
        <w:ind w:left="0" w:right="0" w:firstLine="0"/>
        <w:rPr>
          <w:sz w:val="28"/>
          <w:szCs w:val="28"/>
        </w:rPr>
      </w:pPr>
      <w:r w:rsidRPr="0085689A">
        <w:rPr>
          <w:b/>
          <w:sz w:val="28"/>
          <w:szCs w:val="28"/>
        </w:rPr>
        <w:t xml:space="preserve"> </w:t>
      </w:r>
      <w:r w:rsidR="00AB6CB2">
        <w:rPr>
          <w:b/>
          <w:sz w:val="28"/>
          <w:szCs w:val="28"/>
        </w:rPr>
        <w:tab/>
      </w:r>
      <w:r w:rsidRPr="0085689A">
        <w:rPr>
          <w:sz w:val="28"/>
          <w:szCs w:val="28"/>
        </w:rPr>
        <w:t xml:space="preserve">2.1. В целях настоящей Антикоррупционной политики применяются следующие термины и определения: </w:t>
      </w:r>
      <w:r w:rsidRPr="0085689A">
        <w:rPr>
          <w:rFonts w:eastAsia="Calibri"/>
          <w:b/>
          <w:sz w:val="28"/>
          <w:szCs w:val="28"/>
        </w:rPr>
        <w:t xml:space="preserve">коррупция: </w:t>
      </w:r>
    </w:p>
    <w:p w:rsidR="000530B0" w:rsidRPr="0085689A" w:rsidRDefault="00BD681E" w:rsidP="00AB6CB2">
      <w:pPr>
        <w:spacing w:after="0" w:line="269" w:lineRule="auto"/>
        <w:ind w:left="-5" w:right="69" w:firstLine="713"/>
        <w:rPr>
          <w:sz w:val="28"/>
          <w:szCs w:val="28"/>
        </w:rPr>
      </w:pPr>
      <w:proofErr w:type="gramStart"/>
      <w:r w:rsidRPr="0085689A">
        <w:rPr>
          <w:rFonts w:eastAsia="Calibri"/>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0530B0" w:rsidRPr="0085689A" w:rsidRDefault="00BD681E" w:rsidP="00AB6CB2">
      <w:pPr>
        <w:spacing w:after="0" w:line="376" w:lineRule="auto"/>
        <w:ind w:left="0" w:right="709" w:firstLine="708"/>
        <w:rPr>
          <w:sz w:val="28"/>
          <w:szCs w:val="28"/>
        </w:rPr>
      </w:pPr>
      <w:r w:rsidRPr="0085689A">
        <w:rPr>
          <w:rFonts w:eastAsia="Calibri"/>
          <w:sz w:val="28"/>
          <w:szCs w:val="28"/>
        </w:rPr>
        <w:t xml:space="preserve">б) совершение деяний, указанных в подпункте "а" настоящего пункта, от имени или в интересах юридического лица; </w:t>
      </w:r>
      <w:r w:rsidRPr="0085689A">
        <w:rPr>
          <w:rFonts w:eastAsia="Calibri"/>
          <w:b/>
          <w:sz w:val="28"/>
          <w:szCs w:val="28"/>
        </w:rPr>
        <w:t xml:space="preserve">противодействие коррупции: </w:t>
      </w:r>
    </w:p>
    <w:p w:rsidR="000530B0" w:rsidRPr="0085689A" w:rsidRDefault="00BD681E" w:rsidP="00AB6CB2">
      <w:pPr>
        <w:spacing w:after="0" w:line="269" w:lineRule="auto"/>
        <w:ind w:left="-5" w:right="69"/>
        <w:rPr>
          <w:sz w:val="28"/>
          <w:szCs w:val="28"/>
        </w:rPr>
      </w:pPr>
      <w:r w:rsidRPr="0085689A">
        <w:rPr>
          <w:rFonts w:eastAsia="Calibri"/>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0530B0" w:rsidRPr="0085689A" w:rsidRDefault="00BD681E" w:rsidP="00AB6CB2">
      <w:pPr>
        <w:spacing w:after="0" w:line="269" w:lineRule="auto"/>
        <w:ind w:left="-5" w:right="69" w:firstLine="713"/>
        <w:rPr>
          <w:sz w:val="28"/>
          <w:szCs w:val="28"/>
        </w:rPr>
      </w:pPr>
      <w:r w:rsidRPr="0085689A">
        <w:rPr>
          <w:rFonts w:eastAsia="Calibri"/>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0530B0" w:rsidRPr="0085689A" w:rsidRDefault="00BD681E" w:rsidP="00AB6CB2">
      <w:pPr>
        <w:spacing w:after="0" w:line="269" w:lineRule="auto"/>
        <w:ind w:left="-5" w:right="69" w:firstLine="713"/>
        <w:rPr>
          <w:sz w:val="28"/>
          <w:szCs w:val="28"/>
        </w:rPr>
      </w:pPr>
      <w:r w:rsidRPr="0085689A">
        <w:rPr>
          <w:rFonts w:eastAsia="Calibri"/>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6732D3" w:rsidRPr="0085689A" w:rsidRDefault="00BD681E" w:rsidP="00AB6CB2">
      <w:pPr>
        <w:spacing w:after="0" w:line="376" w:lineRule="auto"/>
        <w:ind w:left="-5" w:right="1150" w:firstLine="713"/>
        <w:rPr>
          <w:rFonts w:eastAsia="Calibri"/>
          <w:sz w:val="28"/>
          <w:szCs w:val="28"/>
        </w:rPr>
      </w:pPr>
      <w:r w:rsidRPr="0085689A">
        <w:rPr>
          <w:rFonts w:eastAsia="Calibri"/>
          <w:sz w:val="28"/>
          <w:szCs w:val="28"/>
        </w:rPr>
        <w:t xml:space="preserve">в) по минимизации и (или) ликвидации последствий коррупционных правонарушений. </w:t>
      </w:r>
    </w:p>
    <w:p w:rsidR="000530B0" w:rsidRPr="0085689A" w:rsidRDefault="006732D3" w:rsidP="00AB6CB2">
      <w:pPr>
        <w:spacing w:after="0" w:line="376" w:lineRule="auto"/>
        <w:ind w:left="-5" w:right="1150" w:firstLine="713"/>
        <w:rPr>
          <w:sz w:val="28"/>
          <w:szCs w:val="28"/>
        </w:rPr>
      </w:pPr>
      <w:r w:rsidRPr="0085689A">
        <w:rPr>
          <w:rFonts w:eastAsia="Calibri"/>
          <w:b/>
          <w:sz w:val="28"/>
          <w:szCs w:val="28"/>
        </w:rPr>
        <w:lastRenderedPageBreak/>
        <w:t>Н</w:t>
      </w:r>
      <w:r w:rsidR="00BD681E" w:rsidRPr="0085689A">
        <w:rPr>
          <w:rFonts w:eastAsia="Calibri"/>
          <w:b/>
          <w:sz w:val="28"/>
          <w:szCs w:val="28"/>
        </w:rPr>
        <w:t>ормативные правовые акты Российской Федерации:</w:t>
      </w:r>
    </w:p>
    <w:p w:rsidR="000530B0" w:rsidRPr="0085689A" w:rsidRDefault="00BD681E" w:rsidP="00AB6CB2">
      <w:pPr>
        <w:spacing w:after="0" w:line="269" w:lineRule="auto"/>
        <w:ind w:left="-5" w:right="69" w:firstLine="713"/>
        <w:rPr>
          <w:sz w:val="28"/>
          <w:szCs w:val="28"/>
        </w:rPr>
      </w:pPr>
      <w:r w:rsidRPr="0085689A">
        <w:rPr>
          <w:rFonts w:eastAsia="Calibri"/>
          <w:sz w:val="28"/>
          <w:szCs w:val="28"/>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w:t>
      </w:r>
    </w:p>
    <w:p w:rsidR="000530B0" w:rsidRPr="0085689A" w:rsidRDefault="00BD681E" w:rsidP="00AB6CB2">
      <w:pPr>
        <w:spacing w:after="0" w:line="269" w:lineRule="auto"/>
        <w:ind w:left="-5" w:right="69" w:firstLine="713"/>
        <w:rPr>
          <w:sz w:val="28"/>
          <w:szCs w:val="28"/>
        </w:rPr>
      </w:pPr>
      <w:r w:rsidRPr="0085689A">
        <w:rPr>
          <w:rFonts w:eastAsia="Calibri"/>
          <w:sz w:val="28"/>
          <w:szCs w:val="28"/>
        </w:rPr>
        <w:t xml:space="preserve">б) законы и иные нормативные правовые акты органов государственной власти субъектов Российской Федерации; </w:t>
      </w:r>
    </w:p>
    <w:p w:rsidR="000530B0" w:rsidRPr="0085689A" w:rsidRDefault="00BD681E" w:rsidP="00AB6CB2">
      <w:pPr>
        <w:spacing w:after="0" w:line="269" w:lineRule="auto"/>
        <w:ind w:left="-5" w:right="69" w:firstLine="713"/>
        <w:rPr>
          <w:sz w:val="28"/>
          <w:szCs w:val="28"/>
        </w:rPr>
      </w:pPr>
      <w:r w:rsidRPr="0085689A">
        <w:rPr>
          <w:rFonts w:eastAsia="Calibri"/>
          <w:sz w:val="28"/>
          <w:szCs w:val="28"/>
        </w:rPr>
        <w:t xml:space="preserve">в) муниципальные правовые акты; </w:t>
      </w:r>
    </w:p>
    <w:p w:rsidR="000530B0" w:rsidRPr="0085689A" w:rsidRDefault="00BD681E" w:rsidP="00AB6CB2">
      <w:pPr>
        <w:spacing w:after="0" w:line="278" w:lineRule="auto"/>
        <w:ind w:left="0" w:right="0" w:firstLine="708"/>
        <w:rPr>
          <w:sz w:val="28"/>
          <w:szCs w:val="28"/>
        </w:rPr>
      </w:pPr>
      <w:r w:rsidRPr="0085689A">
        <w:rPr>
          <w:rFonts w:eastAsia="Calibri"/>
          <w:b/>
          <w:sz w:val="28"/>
          <w:szCs w:val="28"/>
        </w:rPr>
        <w:t xml:space="preserve">Функции государственного, муниципального (административного) управления организацией: </w:t>
      </w:r>
    </w:p>
    <w:p w:rsidR="000530B0" w:rsidRPr="0085689A" w:rsidRDefault="00BD681E" w:rsidP="00AB6CB2">
      <w:pPr>
        <w:spacing w:after="0" w:line="259" w:lineRule="auto"/>
        <w:ind w:left="0" w:right="0" w:firstLine="0"/>
        <w:rPr>
          <w:sz w:val="28"/>
          <w:szCs w:val="28"/>
        </w:rPr>
      </w:pPr>
      <w:r w:rsidRPr="0085689A">
        <w:rPr>
          <w:rFonts w:eastAsia="Calibri"/>
          <w:b/>
          <w:sz w:val="28"/>
          <w:szCs w:val="28"/>
        </w:rPr>
        <w:t xml:space="preserve"> </w:t>
      </w:r>
      <w:r w:rsidRPr="0085689A">
        <w:rPr>
          <w:rFonts w:eastAsia="Calibri"/>
          <w:sz w:val="28"/>
          <w:szCs w:val="28"/>
        </w:rPr>
        <w:t xml:space="preserve"> - полномочия государственного или муниципального служащего принимать обязательные для исполнения решения по кадровым, </w:t>
      </w:r>
      <w:r w:rsidR="006732D3" w:rsidRPr="0085689A">
        <w:rPr>
          <w:rFonts w:eastAsia="Calibri"/>
          <w:sz w:val="28"/>
          <w:szCs w:val="28"/>
        </w:rPr>
        <w:t>организационно-техническим</w:t>
      </w:r>
      <w:r w:rsidRPr="0085689A">
        <w:rPr>
          <w:rFonts w:eastAsia="Calibri"/>
          <w:sz w:val="28"/>
          <w:szCs w:val="28"/>
        </w:rPr>
        <w:t xml:space="preserve">,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0530B0" w:rsidRPr="0085689A" w:rsidRDefault="00BD681E" w:rsidP="0085689A">
      <w:pPr>
        <w:spacing w:after="209" w:line="266" w:lineRule="auto"/>
        <w:ind w:left="2228" w:right="1387" w:firstLine="0"/>
        <w:rPr>
          <w:sz w:val="28"/>
          <w:szCs w:val="28"/>
        </w:rPr>
      </w:pPr>
      <w:r w:rsidRPr="0085689A">
        <w:rPr>
          <w:b/>
          <w:sz w:val="28"/>
          <w:szCs w:val="28"/>
        </w:rPr>
        <w:t>3.</w:t>
      </w:r>
      <w:r w:rsidRPr="0085689A">
        <w:rPr>
          <w:rFonts w:eastAsia="Arial"/>
          <w:b/>
          <w:sz w:val="28"/>
          <w:szCs w:val="28"/>
        </w:rPr>
        <w:t xml:space="preserve"> </w:t>
      </w:r>
      <w:r w:rsidRPr="0085689A">
        <w:rPr>
          <w:rFonts w:eastAsia="Arial"/>
          <w:b/>
          <w:sz w:val="28"/>
          <w:szCs w:val="28"/>
        </w:rPr>
        <w:tab/>
      </w:r>
      <w:r w:rsidRPr="0085689A">
        <w:rPr>
          <w:b/>
          <w:sz w:val="28"/>
          <w:szCs w:val="28"/>
        </w:rPr>
        <w:t>Основные принципы</w:t>
      </w:r>
      <w:r w:rsidR="007328B4" w:rsidRPr="0085689A">
        <w:rPr>
          <w:b/>
          <w:sz w:val="28"/>
          <w:szCs w:val="28"/>
        </w:rPr>
        <w:t xml:space="preserve"> </w:t>
      </w:r>
      <w:r w:rsidRPr="0085689A">
        <w:rPr>
          <w:b/>
          <w:sz w:val="28"/>
          <w:szCs w:val="28"/>
        </w:rPr>
        <w:t xml:space="preserve">работы </w:t>
      </w:r>
      <w:r w:rsidRPr="0085689A">
        <w:rPr>
          <w:rFonts w:eastAsia="Calibri"/>
          <w:b/>
          <w:sz w:val="28"/>
          <w:szCs w:val="28"/>
        </w:rPr>
        <w:t xml:space="preserve">по предупреждению коррупции в организации </w:t>
      </w:r>
    </w:p>
    <w:p w:rsidR="000530B0" w:rsidRPr="0085689A" w:rsidRDefault="00BD681E" w:rsidP="00AB6CB2">
      <w:pPr>
        <w:spacing w:after="0" w:line="307" w:lineRule="auto"/>
        <w:ind w:left="-6" w:right="62" w:firstLine="713"/>
        <w:rPr>
          <w:sz w:val="28"/>
          <w:szCs w:val="28"/>
        </w:rPr>
      </w:pPr>
      <w:r w:rsidRPr="0085689A">
        <w:rPr>
          <w:sz w:val="28"/>
          <w:szCs w:val="28"/>
        </w:rPr>
        <w:t xml:space="preserve">Антикоррупционная политика организации основывается на следующих </w:t>
      </w:r>
      <w:r w:rsidR="006732D3" w:rsidRPr="0085689A">
        <w:rPr>
          <w:sz w:val="28"/>
          <w:szCs w:val="28"/>
        </w:rPr>
        <w:t>основных принципах</w:t>
      </w:r>
      <w:r w:rsidRPr="0085689A">
        <w:rPr>
          <w:sz w:val="28"/>
          <w:szCs w:val="28"/>
        </w:rPr>
        <w:t xml:space="preserve">: </w:t>
      </w:r>
    </w:p>
    <w:p w:rsidR="000530B0" w:rsidRPr="0085689A" w:rsidRDefault="00BD681E" w:rsidP="00AB6CB2">
      <w:pPr>
        <w:spacing w:after="0" w:line="307" w:lineRule="auto"/>
        <w:ind w:left="-6" w:right="62" w:firstLine="713"/>
        <w:rPr>
          <w:sz w:val="28"/>
          <w:szCs w:val="28"/>
        </w:rPr>
      </w:pPr>
      <w:r w:rsidRPr="0085689A">
        <w:rPr>
          <w:sz w:val="28"/>
          <w:szCs w:val="28"/>
        </w:rPr>
        <w:t xml:space="preserve">Принцип </w:t>
      </w:r>
      <w:r w:rsidRPr="0085689A">
        <w:rPr>
          <w:sz w:val="28"/>
          <w:szCs w:val="28"/>
        </w:rPr>
        <w:tab/>
        <w:t xml:space="preserve">соответствия </w:t>
      </w:r>
      <w:r w:rsidRPr="0085689A">
        <w:rPr>
          <w:sz w:val="28"/>
          <w:szCs w:val="28"/>
        </w:rPr>
        <w:tab/>
        <w:t xml:space="preserve">Антикоррупционной </w:t>
      </w:r>
      <w:r w:rsidRPr="0085689A">
        <w:rPr>
          <w:sz w:val="28"/>
          <w:szCs w:val="28"/>
        </w:rPr>
        <w:tab/>
        <w:t xml:space="preserve">политики </w:t>
      </w:r>
      <w:r w:rsidRPr="0085689A">
        <w:rPr>
          <w:sz w:val="28"/>
          <w:szCs w:val="28"/>
        </w:rPr>
        <w:tab/>
        <w:t>организации действующему законодательству и общепринятым нормам права.</w:t>
      </w:r>
      <w:r w:rsidR="006732D3" w:rsidRPr="0085689A">
        <w:rPr>
          <w:sz w:val="28"/>
          <w:szCs w:val="28"/>
        </w:rPr>
        <w:t xml:space="preserve"> (</w:t>
      </w:r>
      <w:r w:rsidRPr="0085689A">
        <w:rPr>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w:t>
      </w:r>
      <w:r w:rsidR="006732D3" w:rsidRPr="0085689A">
        <w:rPr>
          <w:sz w:val="28"/>
          <w:szCs w:val="28"/>
        </w:rPr>
        <w:t>к организации</w:t>
      </w:r>
      <w:r w:rsidRPr="0085689A">
        <w:rPr>
          <w:sz w:val="28"/>
          <w:szCs w:val="28"/>
        </w:rPr>
        <w:t xml:space="preserve">. </w:t>
      </w:r>
      <w:r w:rsidR="006732D3" w:rsidRPr="0085689A">
        <w:rPr>
          <w:sz w:val="28"/>
          <w:szCs w:val="28"/>
        </w:rPr>
        <w:t>)</w:t>
      </w:r>
    </w:p>
    <w:p w:rsidR="006732D3" w:rsidRPr="0085689A" w:rsidRDefault="00AB6CB2" w:rsidP="00AB6CB2">
      <w:pPr>
        <w:spacing w:after="0" w:line="307" w:lineRule="auto"/>
        <w:ind w:left="-6" w:right="62"/>
        <w:rPr>
          <w:sz w:val="28"/>
          <w:szCs w:val="28"/>
        </w:rPr>
      </w:pPr>
      <w:r>
        <w:rPr>
          <w:sz w:val="28"/>
          <w:szCs w:val="28"/>
        </w:rPr>
        <w:tab/>
      </w:r>
      <w:r>
        <w:rPr>
          <w:sz w:val="28"/>
          <w:szCs w:val="28"/>
        </w:rPr>
        <w:tab/>
      </w:r>
      <w:r>
        <w:rPr>
          <w:sz w:val="28"/>
          <w:szCs w:val="28"/>
        </w:rPr>
        <w:tab/>
      </w:r>
      <w:r w:rsidR="00BD681E" w:rsidRPr="0085689A">
        <w:rPr>
          <w:sz w:val="28"/>
          <w:szCs w:val="28"/>
        </w:rPr>
        <w:t xml:space="preserve">Принцип личного </w:t>
      </w:r>
      <w:r w:rsidR="006732D3" w:rsidRPr="0085689A">
        <w:rPr>
          <w:sz w:val="28"/>
          <w:szCs w:val="28"/>
        </w:rPr>
        <w:t>примера руководства</w:t>
      </w:r>
      <w:r w:rsidR="00BD681E" w:rsidRPr="0085689A">
        <w:rPr>
          <w:sz w:val="28"/>
          <w:szCs w:val="28"/>
        </w:rPr>
        <w:t xml:space="preserve">. </w:t>
      </w:r>
      <w:r w:rsidR="006732D3" w:rsidRPr="0085689A">
        <w:rPr>
          <w:sz w:val="28"/>
          <w:szCs w:val="28"/>
        </w:rPr>
        <w:t>(</w:t>
      </w:r>
      <w:r w:rsidR="00BD681E" w:rsidRPr="0085689A">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roofErr w:type="gramStart"/>
      <w:r w:rsidR="00BD681E" w:rsidRPr="0085689A">
        <w:rPr>
          <w:sz w:val="28"/>
          <w:szCs w:val="28"/>
        </w:rPr>
        <w:t xml:space="preserve"> </w:t>
      </w:r>
      <w:r w:rsidR="006732D3" w:rsidRPr="0085689A">
        <w:rPr>
          <w:sz w:val="28"/>
          <w:szCs w:val="28"/>
        </w:rPr>
        <w:t>)</w:t>
      </w:r>
      <w:proofErr w:type="gramEnd"/>
    </w:p>
    <w:p w:rsidR="006732D3" w:rsidRPr="0085689A" w:rsidRDefault="00BD681E" w:rsidP="00AB6CB2">
      <w:pPr>
        <w:spacing w:after="0" w:line="259" w:lineRule="auto"/>
        <w:ind w:left="-6" w:right="62" w:firstLine="713"/>
        <w:rPr>
          <w:sz w:val="28"/>
          <w:szCs w:val="28"/>
        </w:rPr>
      </w:pPr>
      <w:r w:rsidRPr="0085689A">
        <w:rPr>
          <w:sz w:val="28"/>
          <w:szCs w:val="28"/>
        </w:rPr>
        <w:t xml:space="preserve">Принцип вовлеченности работников. </w:t>
      </w:r>
      <w:r w:rsidR="006732D3" w:rsidRPr="0085689A">
        <w:rPr>
          <w:sz w:val="28"/>
          <w:szCs w:val="28"/>
        </w:rPr>
        <w:t>(</w:t>
      </w:r>
      <w:r w:rsidRPr="0085689A">
        <w:rPr>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roofErr w:type="gramStart"/>
      <w:r w:rsidRPr="0085689A">
        <w:rPr>
          <w:sz w:val="28"/>
          <w:szCs w:val="28"/>
        </w:rPr>
        <w:t xml:space="preserve"> </w:t>
      </w:r>
      <w:r w:rsidR="006732D3" w:rsidRPr="0085689A">
        <w:rPr>
          <w:sz w:val="28"/>
          <w:szCs w:val="28"/>
        </w:rPr>
        <w:t>)</w:t>
      </w:r>
      <w:proofErr w:type="gramEnd"/>
    </w:p>
    <w:p w:rsidR="006732D3" w:rsidRPr="0085689A" w:rsidRDefault="00BD681E" w:rsidP="00AB6CB2">
      <w:pPr>
        <w:spacing w:after="0" w:line="259" w:lineRule="auto"/>
        <w:ind w:left="-6" w:right="62" w:firstLine="713"/>
        <w:rPr>
          <w:sz w:val="28"/>
          <w:szCs w:val="28"/>
        </w:rPr>
      </w:pPr>
      <w:r w:rsidRPr="0085689A">
        <w:rPr>
          <w:sz w:val="28"/>
          <w:szCs w:val="28"/>
        </w:rPr>
        <w:t xml:space="preserve">Принцип соразмерности антикоррупционных процедур риску коррупции. </w:t>
      </w:r>
      <w:r w:rsidR="006732D3" w:rsidRPr="0085689A">
        <w:rPr>
          <w:sz w:val="28"/>
          <w:szCs w:val="28"/>
        </w:rPr>
        <w:t>(</w:t>
      </w:r>
      <w:r w:rsidRPr="0085689A">
        <w:rPr>
          <w:sz w:val="28"/>
          <w:szCs w:val="28"/>
        </w:rPr>
        <w:t xml:space="preserve">Разработка и выполнение комплекса мероприятий, позволяющих снизить вероятность вовлечения организации, ее </w:t>
      </w:r>
      <w:r w:rsidR="006732D3" w:rsidRPr="0085689A">
        <w:rPr>
          <w:sz w:val="28"/>
          <w:szCs w:val="28"/>
        </w:rPr>
        <w:t>руководителя и работников</w:t>
      </w:r>
      <w:r w:rsidRPr="0085689A">
        <w:rPr>
          <w:sz w:val="28"/>
          <w:szCs w:val="28"/>
        </w:rPr>
        <w:t xml:space="preserve"> </w:t>
      </w:r>
      <w:r w:rsidRPr="0085689A">
        <w:rPr>
          <w:sz w:val="28"/>
          <w:szCs w:val="28"/>
        </w:rPr>
        <w:lastRenderedPageBreak/>
        <w:t xml:space="preserve">в коррупционную деятельность, осуществляется с учетом существующих в деятельности организации </w:t>
      </w:r>
      <w:r w:rsidR="006732D3" w:rsidRPr="0085689A">
        <w:rPr>
          <w:sz w:val="28"/>
          <w:szCs w:val="28"/>
        </w:rPr>
        <w:t>коррупционных рисков</w:t>
      </w:r>
      <w:r w:rsidRPr="0085689A">
        <w:rPr>
          <w:sz w:val="28"/>
          <w:szCs w:val="28"/>
        </w:rPr>
        <w:t>.</w:t>
      </w:r>
      <w:proofErr w:type="gramStart"/>
      <w:r w:rsidRPr="0085689A">
        <w:rPr>
          <w:sz w:val="28"/>
          <w:szCs w:val="28"/>
        </w:rPr>
        <w:t xml:space="preserve"> </w:t>
      </w:r>
      <w:r w:rsidR="006732D3" w:rsidRPr="0085689A">
        <w:rPr>
          <w:sz w:val="28"/>
          <w:szCs w:val="28"/>
        </w:rPr>
        <w:t>)</w:t>
      </w:r>
      <w:proofErr w:type="gramEnd"/>
    </w:p>
    <w:p w:rsidR="006732D3" w:rsidRPr="0085689A" w:rsidRDefault="00BD681E" w:rsidP="00AB6CB2">
      <w:pPr>
        <w:spacing w:after="0" w:line="307" w:lineRule="auto"/>
        <w:ind w:left="-6" w:right="62" w:firstLine="713"/>
        <w:rPr>
          <w:sz w:val="28"/>
          <w:szCs w:val="28"/>
        </w:rPr>
      </w:pPr>
      <w:r w:rsidRPr="0085689A">
        <w:rPr>
          <w:sz w:val="28"/>
          <w:szCs w:val="28"/>
        </w:rPr>
        <w:t xml:space="preserve">Принцип эффективности </w:t>
      </w:r>
      <w:r w:rsidR="006732D3" w:rsidRPr="0085689A">
        <w:rPr>
          <w:sz w:val="28"/>
          <w:szCs w:val="28"/>
        </w:rPr>
        <w:t>антикоррупционных процедур</w:t>
      </w:r>
      <w:r w:rsidRPr="0085689A">
        <w:rPr>
          <w:sz w:val="28"/>
          <w:szCs w:val="28"/>
        </w:rPr>
        <w:t xml:space="preserve">. </w:t>
      </w:r>
      <w:r w:rsidR="007F6643" w:rsidRPr="0085689A">
        <w:rPr>
          <w:sz w:val="28"/>
          <w:szCs w:val="28"/>
        </w:rPr>
        <w:t>(</w:t>
      </w:r>
      <w:r w:rsidRPr="0085689A">
        <w:rPr>
          <w:sz w:val="28"/>
          <w:szCs w:val="28"/>
        </w:rPr>
        <w:t xml:space="preserve">Осуществление в организации антикоррупционных мероприятий, </w:t>
      </w:r>
      <w:r w:rsidR="006732D3" w:rsidRPr="0085689A">
        <w:rPr>
          <w:sz w:val="28"/>
          <w:szCs w:val="28"/>
        </w:rPr>
        <w:t>которые имеют</w:t>
      </w:r>
      <w:r w:rsidRPr="0085689A">
        <w:rPr>
          <w:sz w:val="28"/>
          <w:szCs w:val="28"/>
        </w:rPr>
        <w:t xml:space="preserve"> низкую стоимость, обеспечивают простоту реализации и приносят значимый результат.</w:t>
      </w:r>
      <w:r w:rsidR="006732D3" w:rsidRPr="0085689A">
        <w:rPr>
          <w:sz w:val="28"/>
          <w:szCs w:val="28"/>
        </w:rPr>
        <w:t>)</w:t>
      </w:r>
    </w:p>
    <w:p w:rsidR="007F6643" w:rsidRPr="0085689A" w:rsidRDefault="00BD681E" w:rsidP="00AB6CB2">
      <w:pPr>
        <w:spacing w:after="0" w:line="307" w:lineRule="auto"/>
        <w:ind w:left="-6" w:right="62"/>
        <w:rPr>
          <w:sz w:val="28"/>
          <w:szCs w:val="28"/>
        </w:rPr>
      </w:pPr>
      <w:r w:rsidRPr="0085689A">
        <w:rPr>
          <w:sz w:val="28"/>
          <w:szCs w:val="28"/>
        </w:rPr>
        <w:t xml:space="preserve"> </w:t>
      </w:r>
      <w:r w:rsidR="00AB6CB2">
        <w:rPr>
          <w:sz w:val="28"/>
          <w:szCs w:val="28"/>
        </w:rPr>
        <w:tab/>
      </w:r>
      <w:r w:rsidRPr="0085689A">
        <w:rPr>
          <w:sz w:val="28"/>
          <w:szCs w:val="28"/>
        </w:rPr>
        <w:t xml:space="preserve">Принцип ответственности и </w:t>
      </w:r>
      <w:r w:rsidR="006732D3" w:rsidRPr="0085689A">
        <w:rPr>
          <w:sz w:val="28"/>
          <w:szCs w:val="28"/>
        </w:rPr>
        <w:t>неотвратимости наказания</w:t>
      </w:r>
      <w:r w:rsidRPr="0085689A">
        <w:rPr>
          <w:sz w:val="28"/>
          <w:szCs w:val="28"/>
        </w:rPr>
        <w:t xml:space="preserve">. </w:t>
      </w:r>
      <w:r w:rsidR="006732D3" w:rsidRPr="0085689A">
        <w:rPr>
          <w:sz w:val="28"/>
          <w:szCs w:val="28"/>
        </w:rPr>
        <w:t>(</w:t>
      </w:r>
      <w:r w:rsidRPr="0085689A">
        <w:rPr>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w:t>
      </w:r>
      <w:r w:rsidRPr="0085689A">
        <w:rPr>
          <w:sz w:val="28"/>
          <w:szCs w:val="28"/>
        </w:rPr>
        <w:tab/>
        <w:t>тру</w:t>
      </w:r>
      <w:r w:rsidR="00AB6CB2">
        <w:rPr>
          <w:sz w:val="28"/>
          <w:szCs w:val="28"/>
        </w:rPr>
        <w:t xml:space="preserve">довых </w:t>
      </w:r>
      <w:r w:rsidR="00AB6CB2">
        <w:rPr>
          <w:sz w:val="28"/>
          <w:szCs w:val="28"/>
        </w:rPr>
        <w:tab/>
        <w:t xml:space="preserve">обязанностей, </w:t>
      </w:r>
      <w:r w:rsidR="00AB6CB2">
        <w:rPr>
          <w:sz w:val="28"/>
          <w:szCs w:val="28"/>
        </w:rPr>
        <w:tab/>
        <w:t xml:space="preserve">а </w:t>
      </w:r>
      <w:r w:rsidR="00AB6CB2">
        <w:rPr>
          <w:sz w:val="28"/>
          <w:szCs w:val="28"/>
        </w:rPr>
        <w:tab/>
        <w:t xml:space="preserve">также </w:t>
      </w:r>
      <w:r w:rsidRPr="0085689A">
        <w:rPr>
          <w:sz w:val="28"/>
          <w:szCs w:val="28"/>
        </w:rPr>
        <w:t xml:space="preserve">персональная ответственность </w:t>
      </w:r>
      <w:r w:rsidRPr="0085689A">
        <w:rPr>
          <w:sz w:val="28"/>
          <w:szCs w:val="28"/>
        </w:rPr>
        <w:tab/>
        <w:t>руководите</w:t>
      </w:r>
      <w:r w:rsidR="00AB6CB2">
        <w:rPr>
          <w:sz w:val="28"/>
          <w:szCs w:val="28"/>
        </w:rPr>
        <w:t xml:space="preserve">ля </w:t>
      </w:r>
      <w:r w:rsidR="00AB6CB2">
        <w:rPr>
          <w:sz w:val="28"/>
          <w:szCs w:val="28"/>
        </w:rPr>
        <w:tab/>
        <w:t xml:space="preserve">организации </w:t>
      </w:r>
      <w:r w:rsidR="00AB6CB2">
        <w:rPr>
          <w:sz w:val="28"/>
          <w:szCs w:val="28"/>
        </w:rPr>
        <w:tab/>
        <w:t xml:space="preserve">за </w:t>
      </w:r>
      <w:r w:rsidR="00AB6CB2">
        <w:rPr>
          <w:sz w:val="28"/>
          <w:szCs w:val="28"/>
        </w:rPr>
        <w:tab/>
        <w:t xml:space="preserve">реализацию </w:t>
      </w:r>
      <w:r w:rsidRPr="0085689A">
        <w:rPr>
          <w:sz w:val="28"/>
          <w:szCs w:val="28"/>
        </w:rPr>
        <w:t>Антикоррупционной политики.</w:t>
      </w:r>
      <w:proofErr w:type="gramStart"/>
      <w:r w:rsidRPr="0085689A">
        <w:rPr>
          <w:sz w:val="28"/>
          <w:szCs w:val="28"/>
        </w:rPr>
        <w:t xml:space="preserve"> </w:t>
      </w:r>
      <w:r w:rsidR="006732D3" w:rsidRPr="0085689A">
        <w:rPr>
          <w:sz w:val="28"/>
          <w:szCs w:val="28"/>
        </w:rPr>
        <w:t>)</w:t>
      </w:r>
      <w:proofErr w:type="gramEnd"/>
    </w:p>
    <w:p w:rsidR="000530B0" w:rsidRPr="0085689A" w:rsidRDefault="00BD681E" w:rsidP="00AB6CB2">
      <w:pPr>
        <w:spacing w:after="0" w:line="307" w:lineRule="auto"/>
        <w:ind w:left="-6" w:right="62" w:firstLine="713"/>
        <w:rPr>
          <w:sz w:val="28"/>
          <w:szCs w:val="28"/>
        </w:rPr>
      </w:pPr>
      <w:r w:rsidRPr="0085689A">
        <w:rPr>
          <w:sz w:val="28"/>
          <w:szCs w:val="28"/>
        </w:rPr>
        <w:t xml:space="preserve">Принцип открытости хозяйственной и </w:t>
      </w:r>
      <w:r w:rsidR="007F6643" w:rsidRPr="0085689A">
        <w:rPr>
          <w:sz w:val="28"/>
          <w:szCs w:val="28"/>
        </w:rPr>
        <w:t>иной деятельности</w:t>
      </w:r>
      <w:r w:rsidRPr="0085689A">
        <w:rPr>
          <w:sz w:val="28"/>
          <w:szCs w:val="28"/>
        </w:rPr>
        <w:t xml:space="preserve">. </w:t>
      </w:r>
      <w:r w:rsidR="007F6643" w:rsidRPr="0085689A">
        <w:rPr>
          <w:sz w:val="28"/>
          <w:szCs w:val="28"/>
        </w:rPr>
        <w:t>(</w:t>
      </w:r>
      <w:r w:rsidRPr="0085689A">
        <w:rPr>
          <w:sz w:val="28"/>
          <w:szCs w:val="28"/>
        </w:rPr>
        <w:t>Информирование контрагентов, партнеров и общественности о принятых в организации антикоррупционных стандартах и процедурах.</w:t>
      </w:r>
      <w:r w:rsidR="007F6643" w:rsidRPr="0085689A">
        <w:rPr>
          <w:sz w:val="28"/>
          <w:szCs w:val="28"/>
        </w:rPr>
        <w:t>)</w:t>
      </w:r>
      <w:r w:rsidRPr="0085689A">
        <w:rPr>
          <w:sz w:val="28"/>
          <w:szCs w:val="28"/>
        </w:rPr>
        <w:t xml:space="preserve"> </w:t>
      </w:r>
    </w:p>
    <w:p w:rsidR="000530B0" w:rsidRPr="0085689A" w:rsidRDefault="00BD681E" w:rsidP="00AB6CB2">
      <w:pPr>
        <w:spacing w:after="0" w:line="259" w:lineRule="auto"/>
        <w:ind w:left="-6" w:right="62" w:firstLine="713"/>
        <w:rPr>
          <w:sz w:val="28"/>
          <w:szCs w:val="28"/>
        </w:rPr>
      </w:pPr>
      <w:r w:rsidRPr="0085689A">
        <w:rPr>
          <w:sz w:val="28"/>
          <w:szCs w:val="28"/>
        </w:rPr>
        <w:t xml:space="preserve">Принцип постоянного контроля и </w:t>
      </w:r>
      <w:r w:rsidR="007F6643" w:rsidRPr="0085689A">
        <w:rPr>
          <w:sz w:val="28"/>
          <w:szCs w:val="28"/>
        </w:rPr>
        <w:t>регулярного мониторинга</w:t>
      </w:r>
      <w:r w:rsidRPr="0085689A">
        <w:rPr>
          <w:sz w:val="28"/>
          <w:szCs w:val="28"/>
        </w:rPr>
        <w:t xml:space="preserve">. </w:t>
      </w:r>
      <w:r w:rsidR="007F6643" w:rsidRPr="0085689A">
        <w:rPr>
          <w:sz w:val="28"/>
          <w:szCs w:val="28"/>
        </w:rPr>
        <w:t>(</w:t>
      </w:r>
      <w:r w:rsidRPr="0085689A">
        <w:rPr>
          <w:sz w:val="28"/>
          <w:szCs w:val="28"/>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r w:rsidR="007F6643" w:rsidRPr="0085689A">
        <w:rPr>
          <w:sz w:val="28"/>
          <w:szCs w:val="28"/>
        </w:rPr>
        <w:t>)</w:t>
      </w:r>
    </w:p>
    <w:p w:rsidR="000530B0" w:rsidRPr="0085689A" w:rsidRDefault="00BD681E" w:rsidP="0085689A">
      <w:pPr>
        <w:spacing w:after="0" w:line="259" w:lineRule="auto"/>
        <w:ind w:left="0" w:right="0" w:firstLine="0"/>
        <w:rPr>
          <w:sz w:val="28"/>
          <w:szCs w:val="28"/>
        </w:rPr>
      </w:pPr>
      <w:r w:rsidRPr="0085689A">
        <w:rPr>
          <w:sz w:val="28"/>
          <w:szCs w:val="28"/>
        </w:rPr>
        <w:t xml:space="preserve"> </w:t>
      </w:r>
    </w:p>
    <w:p w:rsidR="000530B0" w:rsidRPr="0085689A" w:rsidRDefault="00BD681E" w:rsidP="00AB6CB2">
      <w:pPr>
        <w:spacing w:after="59" w:line="259" w:lineRule="auto"/>
        <w:ind w:left="0" w:right="1349" w:firstLine="0"/>
        <w:jc w:val="center"/>
        <w:rPr>
          <w:sz w:val="28"/>
          <w:szCs w:val="28"/>
        </w:rPr>
      </w:pPr>
      <w:r w:rsidRPr="0085689A">
        <w:rPr>
          <w:b/>
          <w:sz w:val="28"/>
          <w:szCs w:val="28"/>
        </w:rPr>
        <w:t>4.Область применения Антикоррупционной политики и круг лиц, попадающих под ее</w:t>
      </w:r>
      <w:r w:rsidR="00624CBC" w:rsidRPr="0085689A">
        <w:rPr>
          <w:b/>
          <w:sz w:val="28"/>
          <w:szCs w:val="28"/>
        </w:rPr>
        <w:t xml:space="preserve"> </w:t>
      </w:r>
      <w:r w:rsidRPr="0085689A">
        <w:rPr>
          <w:b/>
          <w:sz w:val="28"/>
          <w:szCs w:val="28"/>
        </w:rPr>
        <w:t>действие</w:t>
      </w:r>
    </w:p>
    <w:p w:rsidR="000530B0" w:rsidRPr="0085689A" w:rsidRDefault="00BD681E" w:rsidP="00AB6CB2">
      <w:pPr>
        <w:spacing w:after="106"/>
        <w:ind w:left="-5" w:right="365" w:firstLine="713"/>
        <w:rPr>
          <w:sz w:val="28"/>
          <w:szCs w:val="28"/>
        </w:rPr>
      </w:pPr>
      <w:r w:rsidRPr="0085689A">
        <w:rPr>
          <w:sz w:val="28"/>
          <w:szCs w:val="28"/>
        </w:rPr>
        <w:t xml:space="preserve">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p>
    <w:p w:rsidR="000530B0" w:rsidRPr="0085689A" w:rsidRDefault="00BD681E" w:rsidP="0085689A">
      <w:pPr>
        <w:spacing w:after="226" w:line="259" w:lineRule="auto"/>
        <w:ind w:left="0" w:right="0" w:firstLine="0"/>
        <w:rPr>
          <w:sz w:val="28"/>
          <w:szCs w:val="28"/>
        </w:rPr>
      </w:pPr>
      <w:r w:rsidRPr="0085689A">
        <w:rPr>
          <w:sz w:val="28"/>
          <w:szCs w:val="28"/>
        </w:rPr>
        <w:t xml:space="preserve"> </w:t>
      </w:r>
    </w:p>
    <w:p w:rsidR="000530B0" w:rsidRPr="00AB6CB2" w:rsidRDefault="00BD681E" w:rsidP="00AB6CB2">
      <w:pPr>
        <w:spacing w:after="0" w:line="259" w:lineRule="auto"/>
        <w:ind w:left="1220" w:right="15"/>
        <w:jc w:val="center"/>
        <w:rPr>
          <w:b/>
          <w:sz w:val="28"/>
          <w:szCs w:val="28"/>
        </w:rPr>
      </w:pPr>
      <w:r w:rsidRPr="00AB6CB2">
        <w:rPr>
          <w:b/>
          <w:sz w:val="28"/>
          <w:szCs w:val="28"/>
        </w:rPr>
        <w:t xml:space="preserve">5. Должностные лица </w:t>
      </w:r>
      <w:r w:rsidR="007F6643" w:rsidRPr="00AB6CB2">
        <w:rPr>
          <w:b/>
          <w:sz w:val="28"/>
          <w:szCs w:val="28"/>
        </w:rPr>
        <w:t>организации, ответственные</w:t>
      </w:r>
      <w:r w:rsidRPr="00AB6CB2">
        <w:rPr>
          <w:b/>
          <w:sz w:val="28"/>
          <w:szCs w:val="28"/>
        </w:rPr>
        <w:t xml:space="preserve"> за реализацию</w:t>
      </w:r>
      <w:r w:rsidR="00AB6CB2" w:rsidRPr="00AB6CB2">
        <w:rPr>
          <w:b/>
          <w:sz w:val="28"/>
          <w:szCs w:val="28"/>
        </w:rPr>
        <w:t xml:space="preserve"> а</w:t>
      </w:r>
      <w:r w:rsidRPr="00AB6CB2">
        <w:rPr>
          <w:b/>
          <w:sz w:val="28"/>
          <w:szCs w:val="28"/>
        </w:rPr>
        <w:t>нтикоррупционной</w:t>
      </w:r>
      <w:r w:rsidR="00635F63" w:rsidRPr="00AB6CB2">
        <w:rPr>
          <w:b/>
          <w:sz w:val="28"/>
          <w:szCs w:val="28"/>
        </w:rPr>
        <w:t xml:space="preserve"> </w:t>
      </w:r>
      <w:r w:rsidRPr="00AB6CB2">
        <w:rPr>
          <w:b/>
          <w:sz w:val="28"/>
          <w:szCs w:val="28"/>
        </w:rPr>
        <w:t>политики, и формируемые коллегиальные органы</w:t>
      </w:r>
      <w:r w:rsidR="00635F63" w:rsidRPr="00AB6CB2">
        <w:rPr>
          <w:b/>
          <w:sz w:val="28"/>
          <w:szCs w:val="28"/>
        </w:rPr>
        <w:t xml:space="preserve"> </w:t>
      </w:r>
      <w:r w:rsidRPr="00AB6CB2">
        <w:rPr>
          <w:b/>
          <w:sz w:val="28"/>
          <w:szCs w:val="28"/>
        </w:rPr>
        <w:t>организации</w:t>
      </w:r>
    </w:p>
    <w:p w:rsidR="000530B0" w:rsidRPr="0085689A" w:rsidRDefault="00BD681E" w:rsidP="0085689A">
      <w:pPr>
        <w:spacing w:after="0" w:line="259" w:lineRule="auto"/>
        <w:ind w:left="187" w:right="0" w:firstLine="0"/>
        <w:rPr>
          <w:sz w:val="28"/>
          <w:szCs w:val="28"/>
        </w:rPr>
      </w:pPr>
      <w:r w:rsidRPr="0085689A">
        <w:rPr>
          <w:sz w:val="28"/>
          <w:szCs w:val="28"/>
        </w:rPr>
        <w:t xml:space="preserve"> </w:t>
      </w:r>
    </w:p>
    <w:p w:rsidR="000530B0" w:rsidRPr="0085689A" w:rsidRDefault="00BD681E" w:rsidP="00AB6CB2">
      <w:pPr>
        <w:ind w:left="-5" w:right="365" w:firstLine="713"/>
        <w:rPr>
          <w:sz w:val="28"/>
          <w:szCs w:val="28"/>
        </w:rPr>
      </w:pPr>
      <w:r w:rsidRPr="0085689A">
        <w:rPr>
          <w:sz w:val="28"/>
          <w:szCs w:val="28"/>
        </w:rPr>
        <w:t>Руководитель организации является ответственным за организацию всех мероприятий, направленных на предупреждение коррупции в</w:t>
      </w:r>
      <w:r w:rsidR="00635F63" w:rsidRPr="0085689A">
        <w:rPr>
          <w:sz w:val="28"/>
          <w:szCs w:val="28"/>
        </w:rPr>
        <w:t xml:space="preserve"> </w:t>
      </w:r>
      <w:r w:rsidRPr="0085689A">
        <w:rPr>
          <w:sz w:val="28"/>
          <w:szCs w:val="28"/>
        </w:rPr>
        <w:t xml:space="preserve">организации. </w:t>
      </w:r>
    </w:p>
    <w:p w:rsidR="000530B0" w:rsidRPr="0085689A" w:rsidRDefault="00BD681E" w:rsidP="00AB6CB2">
      <w:pPr>
        <w:spacing w:after="0" w:line="294" w:lineRule="auto"/>
        <w:ind w:left="-5" w:right="352" w:firstLine="713"/>
        <w:rPr>
          <w:sz w:val="28"/>
          <w:szCs w:val="28"/>
        </w:rPr>
      </w:pPr>
      <w:r w:rsidRPr="0085689A">
        <w:rPr>
          <w:sz w:val="28"/>
          <w:szCs w:val="28"/>
        </w:rPr>
        <w:t xml:space="preserve">Руководитель организации, исходя из установленных задач, специфики деятельности, штатной численности, организационной </w:t>
      </w:r>
      <w:r w:rsidRPr="0085689A">
        <w:rPr>
          <w:sz w:val="28"/>
          <w:szCs w:val="28"/>
        </w:rPr>
        <w:lastRenderedPageBreak/>
        <w:t xml:space="preserve">структуры организации назначает лицо или несколько лиц, </w:t>
      </w:r>
      <w:r w:rsidR="00635F63" w:rsidRPr="0085689A">
        <w:rPr>
          <w:sz w:val="28"/>
          <w:szCs w:val="28"/>
        </w:rPr>
        <w:t>ответственных за</w:t>
      </w:r>
      <w:r w:rsidRPr="0085689A">
        <w:rPr>
          <w:sz w:val="28"/>
          <w:szCs w:val="28"/>
        </w:rPr>
        <w:t xml:space="preserve"> реализацию Антикоррупционной политики в пределах их</w:t>
      </w:r>
      <w:r w:rsidR="00635F63" w:rsidRPr="0085689A">
        <w:rPr>
          <w:sz w:val="28"/>
          <w:szCs w:val="28"/>
        </w:rPr>
        <w:t xml:space="preserve"> </w:t>
      </w:r>
      <w:r w:rsidRPr="0085689A">
        <w:rPr>
          <w:sz w:val="28"/>
          <w:szCs w:val="28"/>
        </w:rPr>
        <w:t xml:space="preserve">полномочий. </w:t>
      </w:r>
    </w:p>
    <w:p w:rsidR="000530B0" w:rsidRPr="0085689A" w:rsidRDefault="00BD681E" w:rsidP="00AB6CB2">
      <w:pPr>
        <w:ind w:left="-5" w:right="365" w:firstLine="713"/>
        <w:rPr>
          <w:sz w:val="28"/>
          <w:szCs w:val="28"/>
        </w:rPr>
      </w:pPr>
      <w:r w:rsidRPr="0085689A">
        <w:rPr>
          <w:sz w:val="28"/>
          <w:szCs w:val="28"/>
        </w:rPr>
        <w:t>Основные обязанности лица (лиц), ответственных за реализацию Антикоррупционной</w:t>
      </w:r>
      <w:r w:rsidR="00635F63" w:rsidRPr="0085689A">
        <w:rPr>
          <w:sz w:val="28"/>
          <w:szCs w:val="28"/>
        </w:rPr>
        <w:t xml:space="preserve"> </w:t>
      </w:r>
      <w:r w:rsidRPr="0085689A">
        <w:rPr>
          <w:sz w:val="28"/>
          <w:szCs w:val="28"/>
        </w:rPr>
        <w:t xml:space="preserve">политики: </w:t>
      </w:r>
    </w:p>
    <w:p w:rsidR="000530B0" w:rsidRPr="0085689A" w:rsidRDefault="00BD681E" w:rsidP="00AB6CB2">
      <w:pPr>
        <w:numPr>
          <w:ilvl w:val="0"/>
          <w:numId w:val="2"/>
        </w:numPr>
        <w:ind w:left="-5" w:right="365" w:firstLine="713"/>
        <w:rPr>
          <w:sz w:val="28"/>
          <w:szCs w:val="28"/>
        </w:rPr>
      </w:pPr>
      <w:r w:rsidRPr="0085689A">
        <w:rPr>
          <w:sz w:val="28"/>
          <w:szCs w:val="28"/>
        </w:rPr>
        <w:t xml:space="preserve">подготовка рекомендаций для принятия решений по вопросам предупреждения коррупции </w:t>
      </w:r>
      <w:r w:rsidR="00635F63" w:rsidRPr="0085689A">
        <w:rPr>
          <w:sz w:val="28"/>
          <w:szCs w:val="28"/>
        </w:rPr>
        <w:t>в организации</w:t>
      </w:r>
      <w:r w:rsidRPr="0085689A">
        <w:rPr>
          <w:sz w:val="28"/>
          <w:szCs w:val="28"/>
        </w:rPr>
        <w:t xml:space="preserve">; </w:t>
      </w:r>
    </w:p>
    <w:p w:rsidR="000530B0" w:rsidRPr="0085689A" w:rsidRDefault="00635F63" w:rsidP="00AB6CB2">
      <w:pPr>
        <w:numPr>
          <w:ilvl w:val="0"/>
          <w:numId w:val="2"/>
        </w:numPr>
        <w:ind w:left="-5" w:right="365" w:firstLine="713"/>
        <w:rPr>
          <w:sz w:val="28"/>
          <w:szCs w:val="28"/>
        </w:rPr>
      </w:pPr>
      <w:r w:rsidRPr="0085689A">
        <w:rPr>
          <w:sz w:val="28"/>
          <w:szCs w:val="28"/>
        </w:rPr>
        <w:t>подготовка предложений</w:t>
      </w:r>
      <w:r w:rsidR="00BD681E" w:rsidRPr="0085689A">
        <w:rPr>
          <w:sz w:val="28"/>
          <w:szCs w:val="28"/>
        </w:rPr>
        <w:t xml:space="preserve">, направленных на устранение причин и условий, порождающих риск возникновения коррупции </w:t>
      </w:r>
      <w:r w:rsidRPr="0085689A">
        <w:rPr>
          <w:sz w:val="28"/>
          <w:szCs w:val="28"/>
        </w:rPr>
        <w:t>в организации</w:t>
      </w:r>
      <w:r w:rsidR="00BD681E" w:rsidRPr="0085689A">
        <w:rPr>
          <w:sz w:val="28"/>
          <w:szCs w:val="28"/>
        </w:rPr>
        <w:t xml:space="preserve">; </w:t>
      </w:r>
    </w:p>
    <w:p w:rsidR="000530B0" w:rsidRPr="0085689A" w:rsidRDefault="00BD681E" w:rsidP="00AB6CB2">
      <w:pPr>
        <w:numPr>
          <w:ilvl w:val="0"/>
          <w:numId w:val="2"/>
        </w:numPr>
        <w:ind w:left="-5" w:right="365" w:firstLine="713"/>
        <w:rPr>
          <w:sz w:val="28"/>
          <w:szCs w:val="28"/>
        </w:rPr>
      </w:pPr>
      <w:r w:rsidRPr="0085689A">
        <w:rPr>
          <w:sz w:val="28"/>
          <w:szCs w:val="28"/>
        </w:rPr>
        <w:t xml:space="preserve">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0530B0" w:rsidRPr="0085689A" w:rsidRDefault="00BD681E" w:rsidP="00AB6CB2">
      <w:pPr>
        <w:numPr>
          <w:ilvl w:val="0"/>
          <w:numId w:val="2"/>
        </w:numPr>
        <w:spacing w:after="65"/>
        <w:ind w:left="-5" w:right="365" w:firstLine="713"/>
        <w:rPr>
          <w:sz w:val="28"/>
          <w:szCs w:val="28"/>
        </w:rPr>
      </w:pPr>
      <w:r w:rsidRPr="0085689A">
        <w:rPr>
          <w:sz w:val="28"/>
          <w:szCs w:val="28"/>
        </w:rPr>
        <w:t xml:space="preserve">проведение контрольных мероприятий, направленных на выявление коррупционных правонарушений, </w:t>
      </w:r>
      <w:r w:rsidR="00635F63" w:rsidRPr="0085689A">
        <w:rPr>
          <w:sz w:val="28"/>
          <w:szCs w:val="28"/>
        </w:rPr>
        <w:t>совершенных работниками</w:t>
      </w:r>
      <w:r w:rsidRPr="0085689A">
        <w:rPr>
          <w:sz w:val="28"/>
          <w:szCs w:val="28"/>
        </w:rPr>
        <w:t xml:space="preserve">; </w:t>
      </w:r>
    </w:p>
    <w:p w:rsidR="000530B0" w:rsidRPr="0085689A" w:rsidRDefault="00BD681E" w:rsidP="00AB6CB2">
      <w:pPr>
        <w:numPr>
          <w:ilvl w:val="0"/>
          <w:numId w:val="2"/>
        </w:numPr>
        <w:ind w:left="-5" w:right="365" w:firstLine="713"/>
        <w:rPr>
          <w:sz w:val="28"/>
          <w:szCs w:val="28"/>
        </w:rPr>
      </w:pPr>
      <w:r w:rsidRPr="0085689A">
        <w:rPr>
          <w:sz w:val="28"/>
          <w:szCs w:val="28"/>
        </w:rPr>
        <w:t xml:space="preserve">организация проведения оценки </w:t>
      </w:r>
      <w:r w:rsidR="00635F63" w:rsidRPr="0085689A">
        <w:rPr>
          <w:sz w:val="28"/>
          <w:szCs w:val="28"/>
        </w:rPr>
        <w:t>коррупционных рисков</w:t>
      </w:r>
      <w:r w:rsidRPr="0085689A">
        <w:rPr>
          <w:sz w:val="28"/>
          <w:szCs w:val="28"/>
        </w:rPr>
        <w:t xml:space="preserve">; </w:t>
      </w:r>
    </w:p>
    <w:p w:rsidR="000530B0" w:rsidRPr="0085689A" w:rsidRDefault="00BD681E" w:rsidP="00AB6CB2">
      <w:pPr>
        <w:numPr>
          <w:ilvl w:val="0"/>
          <w:numId w:val="2"/>
        </w:numPr>
        <w:ind w:left="-5" w:right="365" w:firstLine="713"/>
        <w:rPr>
          <w:sz w:val="28"/>
          <w:szCs w:val="28"/>
        </w:rPr>
      </w:pPr>
      <w:r w:rsidRPr="0085689A">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w:t>
      </w:r>
      <w:r w:rsidR="00635F63" w:rsidRPr="0085689A">
        <w:rPr>
          <w:sz w:val="28"/>
          <w:szCs w:val="28"/>
        </w:rPr>
        <w:t>иными лицами</w:t>
      </w:r>
      <w:r w:rsidRPr="0085689A">
        <w:rPr>
          <w:sz w:val="28"/>
          <w:szCs w:val="28"/>
        </w:rPr>
        <w:t xml:space="preserve">; </w:t>
      </w:r>
    </w:p>
    <w:p w:rsidR="000530B0" w:rsidRPr="0085689A" w:rsidRDefault="00BD681E" w:rsidP="00AB6CB2">
      <w:pPr>
        <w:numPr>
          <w:ilvl w:val="0"/>
          <w:numId w:val="2"/>
        </w:numPr>
        <w:ind w:left="-5" w:right="365" w:firstLine="713"/>
        <w:rPr>
          <w:sz w:val="28"/>
          <w:szCs w:val="28"/>
        </w:rPr>
      </w:pPr>
      <w:r w:rsidRPr="0085689A">
        <w:rPr>
          <w:sz w:val="28"/>
          <w:szCs w:val="28"/>
        </w:rPr>
        <w:t xml:space="preserve">организация работы по заполнению и рассмотрению деклараций о конфликте интересов; </w:t>
      </w:r>
    </w:p>
    <w:p w:rsidR="000530B0" w:rsidRPr="0085689A" w:rsidRDefault="00BD681E" w:rsidP="00AB6CB2">
      <w:pPr>
        <w:numPr>
          <w:ilvl w:val="0"/>
          <w:numId w:val="2"/>
        </w:numPr>
        <w:ind w:left="-5" w:right="365" w:firstLine="713"/>
        <w:rPr>
          <w:sz w:val="28"/>
          <w:szCs w:val="28"/>
        </w:rPr>
      </w:pPr>
      <w:r w:rsidRPr="0085689A">
        <w:rPr>
          <w:sz w:val="28"/>
          <w:szCs w:val="28"/>
        </w:rPr>
        <w:t xml:space="preserve">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организации по вопросам </w:t>
      </w:r>
      <w:r w:rsidR="00635F63" w:rsidRPr="0085689A">
        <w:rPr>
          <w:sz w:val="28"/>
          <w:szCs w:val="28"/>
        </w:rPr>
        <w:t>предупреждения коррупции</w:t>
      </w:r>
      <w:r w:rsidRPr="0085689A">
        <w:rPr>
          <w:sz w:val="28"/>
          <w:szCs w:val="28"/>
        </w:rPr>
        <w:t xml:space="preserve">; </w:t>
      </w:r>
    </w:p>
    <w:p w:rsidR="000530B0" w:rsidRPr="0085689A" w:rsidRDefault="00BD681E" w:rsidP="00AB6CB2">
      <w:pPr>
        <w:numPr>
          <w:ilvl w:val="0"/>
          <w:numId w:val="2"/>
        </w:numPr>
        <w:ind w:left="-5" w:right="365" w:firstLine="713"/>
        <w:rPr>
          <w:sz w:val="28"/>
          <w:szCs w:val="28"/>
        </w:rPr>
      </w:pPr>
      <w:r w:rsidRPr="0085689A">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p>
    <w:p w:rsidR="000530B0" w:rsidRPr="0085689A" w:rsidRDefault="00635F63" w:rsidP="00AB6CB2">
      <w:pPr>
        <w:ind w:left="-5" w:right="365" w:firstLine="713"/>
        <w:rPr>
          <w:sz w:val="28"/>
          <w:szCs w:val="28"/>
        </w:rPr>
      </w:pPr>
      <w:r w:rsidRPr="0085689A">
        <w:rPr>
          <w:sz w:val="28"/>
          <w:szCs w:val="28"/>
        </w:rPr>
        <w:t>розыскные мероприятия</w:t>
      </w:r>
      <w:r w:rsidR="00BD681E" w:rsidRPr="0085689A">
        <w:rPr>
          <w:sz w:val="28"/>
          <w:szCs w:val="28"/>
        </w:rPr>
        <w:t xml:space="preserve">; </w:t>
      </w:r>
    </w:p>
    <w:p w:rsidR="000530B0" w:rsidRPr="0085689A" w:rsidRDefault="00BD681E" w:rsidP="00AB6CB2">
      <w:pPr>
        <w:numPr>
          <w:ilvl w:val="0"/>
          <w:numId w:val="2"/>
        </w:numPr>
        <w:spacing w:after="181"/>
        <w:ind w:left="-5" w:right="365" w:firstLine="713"/>
        <w:rPr>
          <w:sz w:val="28"/>
          <w:szCs w:val="28"/>
        </w:rPr>
      </w:pPr>
      <w:r w:rsidRPr="0085689A">
        <w:rPr>
          <w:sz w:val="28"/>
          <w:szCs w:val="28"/>
        </w:rPr>
        <w:t xml:space="preserve">организация мероприятий по вопросам профилактики и </w:t>
      </w:r>
      <w:r w:rsidR="00635F63" w:rsidRPr="0085689A">
        <w:rPr>
          <w:sz w:val="28"/>
          <w:szCs w:val="28"/>
        </w:rPr>
        <w:t>противодействия коррупции</w:t>
      </w:r>
      <w:r w:rsidRPr="0085689A">
        <w:rPr>
          <w:sz w:val="28"/>
          <w:szCs w:val="28"/>
        </w:rPr>
        <w:t xml:space="preserve">; </w:t>
      </w:r>
    </w:p>
    <w:p w:rsidR="000530B0" w:rsidRPr="0085689A" w:rsidRDefault="00BD681E" w:rsidP="00AB6CB2">
      <w:pPr>
        <w:numPr>
          <w:ilvl w:val="0"/>
          <w:numId w:val="2"/>
        </w:numPr>
        <w:spacing w:after="85"/>
        <w:ind w:left="-5" w:right="365" w:firstLine="713"/>
        <w:rPr>
          <w:sz w:val="28"/>
          <w:szCs w:val="28"/>
        </w:rPr>
      </w:pPr>
      <w:r w:rsidRPr="0085689A">
        <w:rPr>
          <w:sz w:val="28"/>
          <w:szCs w:val="28"/>
        </w:rPr>
        <w:t xml:space="preserve">организация мероприятий по антикоррупционному просвещению работников; </w:t>
      </w:r>
    </w:p>
    <w:p w:rsidR="000530B0" w:rsidRPr="0085689A" w:rsidRDefault="00BD681E" w:rsidP="00AB6CB2">
      <w:pPr>
        <w:numPr>
          <w:ilvl w:val="0"/>
          <w:numId w:val="2"/>
        </w:numPr>
        <w:ind w:left="-5" w:right="365" w:firstLine="713"/>
        <w:rPr>
          <w:sz w:val="28"/>
          <w:szCs w:val="28"/>
        </w:rPr>
      </w:pPr>
      <w:r w:rsidRPr="0085689A">
        <w:rPr>
          <w:sz w:val="28"/>
          <w:szCs w:val="28"/>
        </w:rPr>
        <w:t xml:space="preserve">индивидуальное </w:t>
      </w:r>
      <w:r w:rsidR="00220352" w:rsidRPr="0085689A">
        <w:rPr>
          <w:sz w:val="28"/>
          <w:szCs w:val="28"/>
        </w:rPr>
        <w:t>консультирование работников</w:t>
      </w:r>
      <w:r w:rsidRPr="0085689A">
        <w:rPr>
          <w:sz w:val="28"/>
          <w:szCs w:val="28"/>
        </w:rPr>
        <w:t xml:space="preserve">; </w:t>
      </w:r>
    </w:p>
    <w:p w:rsidR="000530B0" w:rsidRPr="0085689A" w:rsidRDefault="00BD681E" w:rsidP="00AB6CB2">
      <w:pPr>
        <w:numPr>
          <w:ilvl w:val="0"/>
          <w:numId w:val="2"/>
        </w:numPr>
        <w:spacing w:after="57"/>
        <w:ind w:left="-5" w:right="365" w:firstLine="713"/>
        <w:rPr>
          <w:sz w:val="28"/>
          <w:szCs w:val="28"/>
        </w:rPr>
      </w:pPr>
      <w:r w:rsidRPr="0085689A">
        <w:rPr>
          <w:sz w:val="28"/>
          <w:szCs w:val="28"/>
        </w:rPr>
        <w:t xml:space="preserve">участие в организации антикоррупционной пропаганды; </w:t>
      </w:r>
    </w:p>
    <w:p w:rsidR="000530B0" w:rsidRPr="0085689A" w:rsidRDefault="00BD681E" w:rsidP="00AB6CB2">
      <w:pPr>
        <w:numPr>
          <w:ilvl w:val="0"/>
          <w:numId w:val="2"/>
        </w:numPr>
        <w:spacing w:after="9"/>
        <w:ind w:left="-5" w:right="365" w:firstLine="713"/>
        <w:rPr>
          <w:sz w:val="28"/>
          <w:szCs w:val="28"/>
        </w:rPr>
      </w:pPr>
      <w:r w:rsidRPr="0085689A">
        <w:rPr>
          <w:sz w:val="28"/>
          <w:szCs w:val="28"/>
        </w:rPr>
        <w:lastRenderedPageBreak/>
        <w:t xml:space="preserve">проведение оценки результатов работы по предупреждению коррупции в организации и подготовка соответствующих отчетных материалов для </w:t>
      </w:r>
      <w:r w:rsidR="00220352" w:rsidRPr="0085689A">
        <w:rPr>
          <w:sz w:val="28"/>
          <w:szCs w:val="28"/>
        </w:rPr>
        <w:t>руководителя организации</w:t>
      </w:r>
      <w:r w:rsidRPr="0085689A">
        <w:rPr>
          <w:sz w:val="28"/>
          <w:szCs w:val="28"/>
        </w:rPr>
        <w:t xml:space="preserve">. </w:t>
      </w:r>
    </w:p>
    <w:p w:rsidR="000530B0" w:rsidRPr="0085689A" w:rsidRDefault="00BD681E" w:rsidP="00AB6CB2">
      <w:pPr>
        <w:ind w:left="-5" w:right="365" w:firstLine="713"/>
        <w:rPr>
          <w:sz w:val="28"/>
          <w:szCs w:val="28"/>
        </w:rPr>
      </w:pPr>
      <w:r w:rsidRPr="0085689A">
        <w:rPr>
          <w:sz w:val="28"/>
          <w:szCs w:val="28"/>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w:t>
      </w:r>
      <w:r w:rsidR="00220352" w:rsidRPr="0085689A">
        <w:rPr>
          <w:sz w:val="28"/>
          <w:szCs w:val="28"/>
        </w:rPr>
        <w:t>рисков проявления</w:t>
      </w:r>
      <w:r w:rsidRPr="0085689A">
        <w:rPr>
          <w:sz w:val="28"/>
          <w:szCs w:val="28"/>
        </w:rPr>
        <w:t xml:space="preserve"> коррупции; в организации образуется коллегиальный орган – комиссия по противодействию коррупции. </w:t>
      </w:r>
    </w:p>
    <w:p w:rsidR="000530B0" w:rsidRPr="0085689A" w:rsidRDefault="00BD681E" w:rsidP="00AB6CB2">
      <w:pPr>
        <w:ind w:left="-5" w:right="365" w:firstLine="713"/>
        <w:rPr>
          <w:sz w:val="28"/>
          <w:szCs w:val="28"/>
        </w:rPr>
      </w:pPr>
      <w:r w:rsidRPr="0085689A">
        <w:rPr>
          <w:sz w:val="28"/>
          <w:szCs w:val="28"/>
        </w:rPr>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p>
    <w:p w:rsidR="000530B0" w:rsidRPr="0085689A" w:rsidRDefault="00BD681E" w:rsidP="00AB6CB2">
      <w:pPr>
        <w:spacing w:after="0"/>
        <w:ind w:left="-5" w:right="365" w:firstLine="713"/>
        <w:rPr>
          <w:sz w:val="28"/>
          <w:szCs w:val="28"/>
        </w:rPr>
      </w:pPr>
      <w:r w:rsidRPr="0085689A">
        <w:rPr>
          <w:sz w:val="28"/>
          <w:szCs w:val="28"/>
        </w:rPr>
        <w:t xml:space="preserve">(Приложение № 1 к Антикоррупционной политике). </w:t>
      </w:r>
    </w:p>
    <w:p w:rsidR="000530B0" w:rsidRPr="0085689A" w:rsidRDefault="00BD681E" w:rsidP="0085689A">
      <w:pPr>
        <w:spacing w:after="0" w:line="259" w:lineRule="auto"/>
        <w:ind w:left="0" w:right="0" w:firstLine="0"/>
        <w:rPr>
          <w:sz w:val="28"/>
          <w:szCs w:val="28"/>
        </w:rPr>
      </w:pPr>
      <w:r w:rsidRPr="0085689A">
        <w:rPr>
          <w:sz w:val="28"/>
          <w:szCs w:val="28"/>
        </w:rPr>
        <w:t xml:space="preserve"> </w:t>
      </w:r>
    </w:p>
    <w:p w:rsidR="000530B0" w:rsidRPr="0085689A" w:rsidRDefault="00BD681E" w:rsidP="0085689A">
      <w:pPr>
        <w:spacing w:after="31" w:line="259" w:lineRule="auto"/>
        <w:ind w:left="0" w:right="0" w:firstLine="0"/>
        <w:rPr>
          <w:sz w:val="28"/>
          <w:szCs w:val="28"/>
        </w:rPr>
      </w:pPr>
      <w:r w:rsidRPr="0085689A">
        <w:rPr>
          <w:sz w:val="28"/>
          <w:szCs w:val="28"/>
        </w:rPr>
        <w:t xml:space="preserve"> </w:t>
      </w:r>
    </w:p>
    <w:p w:rsidR="000530B0" w:rsidRPr="0085689A" w:rsidRDefault="00BD681E" w:rsidP="0085689A">
      <w:pPr>
        <w:tabs>
          <w:tab w:val="center" w:pos="1163"/>
          <w:tab w:val="center" w:pos="5289"/>
        </w:tabs>
        <w:spacing w:after="0" w:line="259" w:lineRule="auto"/>
        <w:ind w:left="0" w:right="0" w:firstLine="0"/>
        <w:rPr>
          <w:sz w:val="28"/>
          <w:szCs w:val="28"/>
        </w:rPr>
      </w:pPr>
      <w:r w:rsidRPr="0085689A">
        <w:rPr>
          <w:rFonts w:eastAsia="Calibri"/>
          <w:sz w:val="28"/>
          <w:szCs w:val="28"/>
        </w:rPr>
        <w:tab/>
      </w:r>
      <w:r w:rsidR="0085689A">
        <w:rPr>
          <w:rFonts w:eastAsia="Calibri"/>
          <w:sz w:val="28"/>
          <w:szCs w:val="28"/>
        </w:rPr>
        <w:t>6</w:t>
      </w:r>
      <w:r w:rsidRPr="0085689A">
        <w:rPr>
          <w:b/>
          <w:sz w:val="28"/>
          <w:szCs w:val="28"/>
        </w:rPr>
        <w:t>.</w:t>
      </w:r>
      <w:r w:rsidRPr="0085689A">
        <w:rPr>
          <w:rFonts w:eastAsia="Arial"/>
          <w:b/>
          <w:sz w:val="28"/>
          <w:szCs w:val="28"/>
        </w:rPr>
        <w:t xml:space="preserve"> </w:t>
      </w:r>
      <w:r w:rsidRPr="0085689A">
        <w:rPr>
          <w:rFonts w:eastAsia="Arial"/>
          <w:b/>
          <w:sz w:val="28"/>
          <w:szCs w:val="28"/>
        </w:rPr>
        <w:tab/>
      </w:r>
      <w:r w:rsidRPr="0085689A">
        <w:rPr>
          <w:b/>
          <w:sz w:val="28"/>
          <w:szCs w:val="28"/>
        </w:rPr>
        <w:t>Обязанности</w:t>
      </w:r>
      <w:r w:rsidR="00220352" w:rsidRPr="0085689A">
        <w:rPr>
          <w:b/>
          <w:sz w:val="28"/>
          <w:szCs w:val="28"/>
        </w:rPr>
        <w:t xml:space="preserve"> </w:t>
      </w:r>
      <w:r w:rsidRPr="0085689A">
        <w:rPr>
          <w:b/>
          <w:sz w:val="28"/>
          <w:szCs w:val="28"/>
        </w:rPr>
        <w:t>работников,</w:t>
      </w:r>
      <w:r w:rsidR="00220352" w:rsidRPr="0085689A">
        <w:rPr>
          <w:b/>
          <w:sz w:val="28"/>
          <w:szCs w:val="28"/>
        </w:rPr>
        <w:t xml:space="preserve"> </w:t>
      </w:r>
      <w:r w:rsidRPr="0085689A">
        <w:rPr>
          <w:b/>
          <w:sz w:val="28"/>
          <w:szCs w:val="28"/>
        </w:rPr>
        <w:t xml:space="preserve">связанные с предупреждением коррупции </w:t>
      </w:r>
    </w:p>
    <w:p w:rsidR="000530B0" w:rsidRPr="0085689A" w:rsidRDefault="00BD681E" w:rsidP="0085689A">
      <w:pPr>
        <w:spacing w:after="141" w:line="259" w:lineRule="auto"/>
        <w:ind w:left="1638" w:right="0" w:firstLine="0"/>
        <w:rPr>
          <w:sz w:val="28"/>
          <w:szCs w:val="28"/>
        </w:rPr>
      </w:pPr>
      <w:r w:rsidRPr="0085689A">
        <w:rPr>
          <w:sz w:val="28"/>
          <w:szCs w:val="28"/>
        </w:rPr>
        <w:t xml:space="preserve"> </w:t>
      </w:r>
    </w:p>
    <w:p w:rsidR="000530B0" w:rsidRPr="0085689A" w:rsidRDefault="00BD681E" w:rsidP="00AB6CB2">
      <w:pPr>
        <w:ind w:left="-5" w:right="365" w:firstLine="711"/>
        <w:rPr>
          <w:sz w:val="28"/>
          <w:szCs w:val="28"/>
        </w:rPr>
      </w:pPr>
      <w:r w:rsidRPr="0085689A">
        <w:rPr>
          <w:sz w:val="28"/>
          <w:szCs w:val="28"/>
        </w:rPr>
        <w:t xml:space="preserve">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p>
    <w:p w:rsidR="000530B0" w:rsidRPr="0085689A" w:rsidRDefault="00BD681E" w:rsidP="0085689A">
      <w:pPr>
        <w:numPr>
          <w:ilvl w:val="0"/>
          <w:numId w:val="2"/>
        </w:numPr>
        <w:ind w:right="365" w:hanging="706"/>
        <w:rPr>
          <w:sz w:val="28"/>
          <w:szCs w:val="28"/>
        </w:rPr>
      </w:pPr>
      <w:r w:rsidRPr="0085689A">
        <w:rPr>
          <w:sz w:val="28"/>
          <w:szCs w:val="28"/>
        </w:rPr>
        <w:t xml:space="preserve">руководствоваться положениями настоящей Антикоррупционной политики и неукоснительно соблюдать ее принципы </w:t>
      </w:r>
      <w:r w:rsidR="00220352" w:rsidRPr="0085689A">
        <w:rPr>
          <w:sz w:val="28"/>
          <w:szCs w:val="28"/>
        </w:rPr>
        <w:t>и требования</w:t>
      </w:r>
      <w:r w:rsidRPr="0085689A">
        <w:rPr>
          <w:sz w:val="28"/>
          <w:szCs w:val="28"/>
        </w:rPr>
        <w:t xml:space="preserve">; </w:t>
      </w:r>
    </w:p>
    <w:p w:rsidR="000530B0" w:rsidRPr="0085689A" w:rsidRDefault="00BD681E" w:rsidP="0085689A">
      <w:pPr>
        <w:numPr>
          <w:ilvl w:val="0"/>
          <w:numId w:val="2"/>
        </w:numPr>
        <w:ind w:right="365" w:hanging="706"/>
        <w:rPr>
          <w:sz w:val="28"/>
          <w:szCs w:val="28"/>
        </w:rPr>
      </w:pPr>
      <w:r w:rsidRPr="0085689A">
        <w:rPr>
          <w:sz w:val="28"/>
          <w:szCs w:val="28"/>
        </w:rPr>
        <w:t xml:space="preserve">воздерживаться от совершения и (или) участия в совершении коррупционных правонарушений в интересах или от </w:t>
      </w:r>
      <w:r w:rsidR="00220352" w:rsidRPr="0085689A">
        <w:rPr>
          <w:sz w:val="28"/>
          <w:szCs w:val="28"/>
        </w:rPr>
        <w:t>имени организации</w:t>
      </w:r>
      <w:r w:rsidRPr="0085689A">
        <w:rPr>
          <w:sz w:val="28"/>
          <w:szCs w:val="28"/>
        </w:rPr>
        <w:t xml:space="preserve">; </w:t>
      </w:r>
    </w:p>
    <w:p w:rsidR="000530B0" w:rsidRPr="0085689A" w:rsidRDefault="00BD681E" w:rsidP="0085689A">
      <w:pPr>
        <w:numPr>
          <w:ilvl w:val="0"/>
          <w:numId w:val="2"/>
        </w:numPr>
        <w:ind w:right="365" w:hanging="706"/>
        <w:rPr>
          <w:sz w:val="28"/>
          <w:szCs w:val="28"/>
        </w:rPr>
      </w:pPr>
      <w:r w:rsidRPr="0085689A">
        <w:rPr>
          <w:sz w:val="28"/>
          <w:szCs w:val="28"/>
        </w:rPr>
        <w:t xml:space="preserve">воздерживаться от поведения, </w:t>
      </w:r>
      <w:r w:rsidR="00220352" w:rsidRPr="0085689A">
        <w:rPr>
          <w:sz w:val="28"/>
          <w:szCs w:val="28"/>
        </w:rPr>
        <w:t>которое может быть</w:t>
      </w:r>
      <w:r w:rsidRPr="0085689A">
        <w:rPr>
          <w:sz w:val="28"/>
          <w:szCs w:val="28"/>
        </w:rPr>
        <w:t xml:space="preserve"> истолковано окружающими как готовность совершить или участвовать в совершении коррупционного правонарушения в интересах или от </w:t>
      </w:r>
      <w:r w:rsidR="00220352" w:rsidRPr="0085689A">
        <w:rPr>
          <w:sz w:val="28"/>
          <w:szCs w:val="28"/>
        </w:rPr>
        <w:t>имени организации</w:t>
      </w:r>
      <w:r w:rsidRPr="0085689A">
        <w:rPr>
          <w:sz w:val="28"/>
          <w:szCs w:val="28"/>
        </w:rPr>
        <w:t xml:space="preserve">; </w:t>
      </w:r>
    </w:p>
    <w:p w:rsidR="000530B0" w:rsidRPr="0085689A" w:rsidRDefault="00BD681E" w:rsidP="0085689A">
      <w:pPr>
        <w:numPr>
          <w:ilvl w:val="0"/>
          <w:numId w:val="2"/>
        </w:numPr>
        <w:spacing w:after="186"/>
        <w:ind w:right="365" w:hanging="706"/>
        <w:rPr>
          <w:sz w:val="28"/>
          <w:szCs w:val="28"/>
        </w:rPr>
      </w:pPr>
      <w:r w:rsidRPr="0085689A">
        <w:rPr>
          <w:sz w:val="28"/>
          <w:szCs w:val="28"/>
        </w:rPr>
        <w:t xml:space="preserve">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 </w:t>
      </w:r>
    </w:p>
    <w:p w:rsidR="000530B0" w:rsidRPr="0085689A" w:rsidRDefault="00BD681E" w:rsidP="0085689A">
      <w:pPr>
        <w:numPr>
          <w:ilvl w:val="0"/>
          <w:numId w:val="2"/>
        </w:numPr>
        <w:spacing w:after="136"/>
        <w:ind w:right="365" w:hanging="706"/>
        <w:rPr>
          <w:sz w:val="28"/>
          <w:szCs w:val="28"/>
        </w:rPr>
      </w:pPr>
      <w:r w:rsidRPr="0085689A">
        <w:rPr>
          <w:sz w:val="28"/>
          <w:szCs w:val="28"/>
        </w:rPr>
        <w:lastRenderedPageBreak/>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w:t>
      </w:r>
      <w:r w:rsidR="00220352" w:rsidRPr="0085689A">
        <w:rPr>
          <w:sz w:val="28"/>
          <w:szCs w:val="28"/>
        </w:rPr>
        <w:t xml:space="preserve"> </w:t>
      </w:r>
      <w:r w:rsidRPr="0085689A">
        <w:rPr>
          <w:sz w:val="28"/>
          <w:szCs w:val="28"/>
        </w:rPr>
        <w:t>работниками;</w:t>
      </w:r>
      <w:r w:rsidR="00220352" w:rsidRPr="0085689A">
        <w:rPr>
          <w:sz w:val="28"/>
          <w:szCs w:val="28"/>
        </w:rPr>
        <w:t xml:space="preserve"> </w:t>
      </w:r>
      <w:r w:rsidRPr="0085689A">
        <w:rPr>
          <w:sz w:val="28"/>
          <w:szCs w:val="28"/>
        </w:rPr>
        <w:t xml:space="preserve">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w:t>
      </w:r>
      <w:r w:rsidR="00220352" w:rsidRPr="0085689A">
        <w:rPr>
          <w:sz w:val="28"/>
          <w:szCs w:val="28"/>
        </w:rPr>
        <w:t>является работник</w:t>
      </w:r>
      <w:r w:rsidRPr="0085689A">
        <w:rPr>
          <w:sz w:val="28"/>
          <w:szCs w:val="28"/>
        </w:rPr>
        <w:t xml:space="preserve">. </w:t>
      </w:r>
    </w:p>
    <w:p w:rsidR="000530B0" w:rsidRPr="0085689A" w:rsidRDefault="00BD681E" w:rsidP="0085689A">
      <w:pPr>
        <w:spacing w:after="17" w:line="259" w:lineRule="auto"/>
        <w:ind w:left="0" w:right="0" w:firstLine="0"/>
        <w:rPr>
          <w:sz w:val="28"/>
          <w:szCs w:val="28"/>
        </w:rPr>
      </w:pPr>
      <w:r w:rsidRPr="0085689A">
        <w:rPr>
          <w:sz w:val="28"/>
          <w:szCs w:val="28"/>
        </w:rPr>
        <w:t xml:space="preserve"> </w:t>
      </w:r>
    </w:p>
    <w:p w:rsidR="000530B0" w:rsidRPr="0085689A" w:rsidRDefault="00BD681E" w:rsidP="0085689A">
      <w:pPr>
        <w:spacing w:after="34" w:line="259" w:lineRule="auto"/>
        <w:ind w:left="0" w:right="0" w:firstLine="0"/>
        <w:rPr>
          <w:sz w:val="28"/>
          <w:szCs w:val="28"/>
        </w:rPr>
      </w:pPr>
      <w:r w:rsidRPr="0085689A">
        <w:rPr>
          <w:sz w:val="28"/>
          <w:szCs w:val="28"/>
        </w:rPr>
        <w:t xml:space="preserve"> </w:t>
      </w:r>
    </w:p>
    <w:p w:rsidR="000530B0" w:rsidRPr="0085689A" w:rsidRDefault="00BD681E" w:rsidP="0085689A">
      <w:pPr>
        <w:spacing w:after="0" w:line="259" w:lineRule="auto"/>
        <w:ind w:left="2560" w:right="15"/>
        <w:rPr>
          <w:sz w:val="28"/>
          <w:szCs w:val="28"/>
        </w:rPr>
      </w:pPr>
      <w:r w:rsidRPr="0085689A">
        <w:rPr>
          <w:b/>
          <w:sz w:val="28"/>
          <w:szCs w:val="28"/>
        </w:rPr>
        <w:t xml:space="preserve">7.Мероприятия по </w:t>
      </w:r>
      <w:r w:rsidR="00220352" w:rsidRPr="0085689A">
        <w:rPr>
          <w:b/>
          <w:sz w:val="28"/>
          <w:szCs w:val="28"/>
        </w:rPr>
        <w:t>предупреждению коррупции</w:t>
      </w:r>
    </w:p>
    <w:p w:rsidR="000530B0" w:rsidRPr="0085689A" w:rsidRDefault="00BD681E" w:rsidP="0085689A">
      <w:pPr>
        <w:spacing w:after="132" w:line="259" w:lineRule="auto"/>
        <w:ind w:left="2550" w:right="0" w:firstLine="0"/>
        <w:rPr>
          <w:sz w:val="28"/>
          <w:szCs w:val="28"/>
        </w:rPr>
      </w:pPr>
      <w:r w:rsidRPr="0085689A">
        <w:rPr>
          <w:b/>
          <w:sz w:val="28"/>
          <w:szCs w:val="28"/>
        </w:rPr>
        <w:t xml:space="preserve"> </w:t>
      </w:r>
    </w:p>
    <w:p w:rsidR="000530B0" w:rsidRPr="0085689A" w:rsidRDefault="00BD681E" w:rsidP="00AB6CB2">
      <w:pPr>
        <w:spacing w:after="141"/>
        <w:ind w:left="-5" w:right="365" w:firstLine="713"/>
        <w:rPr>
          <w:sz w:val="28"/>
          <w:szCs w:val="28"/>
        </w:rPr>
      </w:pPr>
      <w:r w:rsidRPr="0085689A">
        <w:rPr>
          <w:sz w:val="28"/>
          <w:szCs w:val="28"/>
        </w:rPr>
        <w:t xml:space="preserve">7.1. Работа по предупреждению коррупции в организации ведется в соответствии с </w:t>
      </w:r>
      <w:r w:rsidR="00220352" w:rsidRPr="0085689A">
        <w:rPr>
          <w:sz w:val="28"/>
          <w:szCs w:val="28"/>
        </w:rPr>
        <w:t>ежегодно утверждаемым</w:t>
      </w:r>
      <w:r w:rsidRPr="0085689A">
        <w:rPr>
          <w:sz w:val="28"/>
          <w:szCs w:val="28"/>
        </w:rPr>
        <w:t xml:space="preserve"> в установленном порядке планом </w:t>
      </w:r>
      <w:r w:rsidR="00220352" w:rsidRPr="0085689A">
        <w:rPr>
          <w:sz w:val="28"/>
          <w:szCs w:val="28"/>
        </w:rPr>
        <w:t>противодействия коррупции</w:t>
      </w:r>
      <w:r w:rsidRPr="0085689A">
        <w:rPr>
          <w:sz w:val="28"/>
          <w:szCs w:val="28"/>
        </w:rPr>
        <w:t xml:space="preserve">. </w:t>
      </w:r>
    </w:p>
    <w:p w:rsidR="000530B0" w:rsidRPr="0085689A" w:rsidRDefault="00BD681E" w:rsidP="0085689A">
      <w:pPr>
        <w:spacing w:after="132" w:line="259" w:lineRule="auto"/>
        <w:ind w:left="1475" w:right="15"/>
        <w:rPr>
          <w:sz w:val="28"/>
          <w:szCs w:val="28"/>
        </w:rPr>
      </w:pPr>
      <w:r w:rsidRPr="0085689A">
        <w:rPr>
          <w:b/>
          <w:sz w:val="28"/>
          <w:szCs w:val="28"/>
        </w:rPr>
        <w:t>8.</w:t>
      </w:r>
      <w:r w:rsidR="0085689A">
        <w:rPr>
          <w:b/>
          <w:sz w:val="28"/>
          <w:szCs w:val="28"/>
        </w:rPr>
        <w:t xml:space="preserve"> </w:t>
      </w:r>
      <w:r w:rsidRPr="0085689A">
        <w:rPr>
          <w:b/>
          <w:sz w:val="28"/>
          <w:szCs w:val="28"/>
        </w:rPr>
        <w:t xml:space="preserve">Внедрение </w:t>
      </w:r>
      <w:r w:rsidR="00220352" w:rsidRPr="0085689A">
        <w:rPr>
          <w:b/>
          <w:sz w:val="28"/>
          <w:szCs w:val="28"/>
        </w:rPr>
        <w:t>стандартов поведения</w:t>
      </w:r>
      <w:r w:rsidRPr="0085689A">
        <w:rPr>
          <w:b/>
          <w:sz w:val="28"/>
          <w:szCs w:val="28"/>
        </w:rPr>
        <w:t xml:space="preserve"> </w:t>
      </w:r>
      <w:r w:rsidR="00220352" w:rsidRPr="0085689A">
        <w:rPr>
          <w:b/>
          <w:sz w:val="28"/>
          <w:szCs w:val="28"/>
        </w:rPr>
        <w:t>работников организации</w:t>
      </w:r>
      <w:r w:rsidRPr="0085689A">
        <w:rPr>
          <w:b/>
          <w:sz w:val="28"/>
          <w:szCs w:val="28"/>
        </w:rPr>
        <w:t xml:space="preserve"> </w:t>
      </w:r>
    </w:p>
    <w:p w:rsidR="000530B0" w:rsidRPr="0085689A" w:rsidRDefault="00BD681E" w:rsidP="00AB6CB2">
      <w:pPr>
        <w:spacing w:after="4"/>
        <w:ind w:left="-5" w:right="365" w:firstLine="713"/>
        <w:rPr>
          <w:sz w:val="28"/>
          <w:szCs w:val="28"/>
        </w:rPr>
      </w:pPr>
      <w:r w:rsidRPr="0085689A">
        <w:rPr>
          <w:sz w:val="28"/>
          <w:szCs w:val="28"/>
        </w:rPr>
        <w:t xml:space="preserve">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w:t>
      </w:r>
      <w:r w:rsidR="00220352" w:rsidRPr="0085689A">
        <w:rPr>
          <w:sz w:val="28"/>
          <w:szCs w:val="28"/>
        </w:rPr>
        <w:t>в целом</w:t>
      </w:r>
      <w:r w:rsidRPr="0085689A">
        <w:rPr>
          <w:sz w:val="28"/>
          <w:szCs w:val="28"/>
        </w:rPr>
        <w:t xml:space="preserve">. </w:t>
      </w:r>
    </w:p>
    <w:p w:rsidR="000530B0" w:rsidRPr="0085689A" w:rsidRDefault="00BD681E" w:rsidP="00AB6CB2">
      <w:pPr>
        <w:spacing w:after="0"/>
        <w:ind w:left="-5" w:right="365" w:firstLine="713"/>
        <w:rPr>
          <w:color w:val="auto"/>
          <w:sz w:val="28"/>
          <w:szCs w:val="28"/>
        </w:rPr>
      </w:pPr>
      <w:r w:rsidRPr="0085689A">
        <w:rPr>
          <w:sz w:val="28"/>
          <w:szCs w:val="28"/>
        </w:rPr>
        <w:t xml:space="preserve">Общие </w:t>
      </w:r>
      <w:proofErr w:type="gramStart"/>
      <w:r w:rsidRPr="0085689A">
        <w:rPr>
          <w:sz w:val="28"/>
          <w:szCs w:val="28"/>
        </w:rPr>
        <w:t>правила</w:t>
      </w:r>
      <w:proofErr w:type="gramEnd"/>
      <w:r w:rsidRPr="0085689A">
        <w:rPr>
          <w:sz w:val="28"/>
          <w:szCs w:val="28"/>
        </w:rPr>
        <w:t xml:space="preserve"> и принципы поведения закреплены в Кодексе этики и служебного поведения работников </w:t>
      </w:r>
      <w:r w:rsidRPr="0085689A">
        <w:rPr>
          <w:color w:val="auto"/>
          <w:sz w:val="28"/>
          <w:szCs w:val="28"/>
        </w:rPr>
        <w:t xml:space="preserve">организации (Приложение № 2 к </w:t>
      </w:r>
      <w:r w:rsidR="00220352" w:rsidRPr="0085689A">
        <w:rPr>
          <w:color w:val="auto"/>
          <w:sz w:val="28"/>
          <w:szCs w:val="28"/>
        </w:rPr>
        <w:t>Антикоррупционной политике</w:t>
      </w:r>
      <w:r w:rsidRPr="0085689A">
        <w:rPr>
          <w:color w:val="auto"/>
          <w:sz w:val="28"/>
          <w:szCs w:val="28"/>
        </w:rPr>
        <w:t xml:space="preserve">). </w:t>
      </w:r>
    </w:p>
    <w:p w:rsidR="000530B0" w:rsidRPr="0085689A" w:rsidRDefault="00BD681E" w:rsidP="0085689A">
      <w:pPr>
        <w:spacing w:after="29" w:line="259" w:lineRule="auto"/>
        <w:ind w:left="0" w:right="0" w:firstLine="0"/>
        <w:rPr>
          <w:sz w:val="28"/>
          <w:szCs w:val="28"/>
        </w:rPr>
      </w:pPr>
      <w:r w:rsidRPr="0085689A">
        <w:rPr>
          <w:sz w:val="28"/>
          <w:szCs w:val="28"/>
        </w:rPr>
        <w:t xml:space="preserve"> </w:t>
      </w:r>
    </w:p>
    <w:p w:rsidR="000530B0" w:rsidRPr="0085689A" w:rsidRDefault="00BD681E" w:rsidP="0085689A">
      <w:pPr>
        <w:spacing w:after="136" w:line="259" w:lineRule="auto"/>
        <w:ind w:left="1792" w:right="15"/>
        <w:rPr>
          <w:sz w:val="28"/>
          <w:szCs w:val="28"/>
        </w:rPr>
      </w:pPr>
      <w:r w:rsidRPr="0085689A">
        <w:rPr>
          <w:b/>
          <w:sz w:val="28"/>
          <w:szCs w:val="28"/>
        </w:rPr>
        <w:t xml:space="preserve">9.Выявление и урегулирование </w:t>
      </w:r>
      <w:r w:rsidR="00220352" w:rsidRPr="0085689A">
        <w:rPr>
          <w:b/>
          <w:sz w:val="28"/>
          <w:szCs w:val="28"/>
        </w:rPr>
        <w:t>конфликта интересов</w:t>
      </w:r>
      <w:r w:rsidRPr="0085689A">
        <w:rPr>
          <w:b/>
          <w:sz w:val="28"/>
          <w:szCs w:val="28"/>
        </w:rPr>
        <w:t xml:space="preserve"> </w:t>
      </w:r>
    </w:p>
    <w:p w:rsidR="000530B0" w:rsidRPr="0085689A" w:rsidRDefault="00BD681E" w:rsidP="00AB6CB2">
      <w:pPr>
        <w:ind w:left="-5" w:right="365" w:firstLine="713"/>
        <w:rPr>
          <w:sz w:val="28"/>
          <w:szCs w:val="28"/>
        </w:rPr>
      </w:pPr>
      <w:r w:rsidRPr="0085689A">
        <w:rPr>
          <w:sz w:val="28"/>
          <w:szCs w:val="28"/>
        </w:rPr>
        <w:t xml:space="preserve">9.1.В основу работы по урегулированию конфликта интересов в организации положены </w:t>
      </w:r>
      <w:r w:rsidR="00220352" w:rsidRPr="0085689A">
        <w:rPr>
          <w:sz w:val="28"/>
          <w:szCs w:val="28"/>
        </w:rPr>
        <w:t>следующие принципы</w:t>
      </w:r>
      <w:r w:rsidRPr="0085689A">
        <w:rPr>
          <w:sz w:val="28"/>
          <w:szCs w:val="28"/>
        </w:rPr>
        <w:t xml:space="preserve">: </w:t>
      </w:r>
    </w:p>
    <w:p w:rsidR="000530B0" w:rsidRPr="0085689A" w:rsidRDefault="00BD681E" w:rsidP="0085689A">
      <w:pPr>
        <w:numPr>
          <w:ilvl w:val="0"/>
          <w:numId w:val="3"/>
        </w:numPr>
        <w:ind w:right="365"/>
        <w:rPr>
          <w:sz w:val="28"/>
          <w:szCs w:val="28"/>
        </w:rPr>
      </w:pPr>
      <w:r w:rsidRPr="0085689A">
        <w:rPr>
          <w:sz w:val="28"/>
          <w:szCs w:val="28"/>
        </w:rPr>
        <w:t xml:space="preserve">обязательность раскрытия сведений о возможном или возникшем конфликте интересов; </w:t>
      </w:r>
    </w:p>
    <w:p w:rsidR="000530B0" w:rsidRPr="0085689A" w:rsidRDefault="00BD681E" w:rsidP="0085689A">
      <w:pPr>
        <w:numPr>
          <w:ilvl w:val="0"/>
          <w:numId w:val="3"/>
        </w:numPr>
        <w:ind w:right="365"/>
        <w:rPr>
          <w:sz w:val="28"/>
          <w:szCs w:val="28"/>
        </w:rPr>
      </w:pPr>
      <w:r w:rsidRPr="0085689A">
        <w:rPr>
          <w:sz w:val="28"/>
          <w:szCs w:val="28"/>
        </w:rPr>
        <w:t xml:space="preserve">индивидуальное рассмотрение и оценка репутационных рисков для организации при выявлении каждого конфликта интересов и его урегулирование; </w:t>
      </w:r>
    </w:p>
    <w:p w:rsidR="000530B0" w:rsidRPr="0085689A" w:rsidRDefault="00BD681E" w:rsidP="0085689A">
      <w:pPr>
        <w:numPr>
          <w:ilvl w:val="0"/>
          <w:numId w:val="3"/>
        </w:numPr>
        <w:ind w:right="365"/>
        <w:rPr>
          <w:sz w:val="28"/>
          <w:szCs w:val="28"/>
        </w:rPr>
      </w:pPr>
      <w:r w:rsidRPr="0085689A">
        <w:rPr>
          <w:sz w:val="28"/>
          <w:szCs w:val="28"/>
        </w:rPr>
        <w:t xml:space="preserve">конфиденциальность процесса раскрытия сведений о конфликте интересов и процесса его урегулирования; </w:t>
      </w:r>
    </w:p>
    <w:p w:rsidR="000530B0" w:rsidRPr="0085689A" w:rsidRDefault="00BD681E" w:rsidP="0085689A">
      <w:pPr>
        <w:numPr>
          <w:ilvl w:val="0"/>
          <w:numId w:val="3"/>
        </w:numPr>
        <w:ind w:right="365"/>
        <w:rPr>
          <w:sz w:val="28"/>
          <w:szCs w:val="28"/>
        </w:rPr>
      </w:pPr>
      <w:r w:rsidRPr="0085689A">
        <w:rPr>
          <w:sz w:val="28"/>
          <w:szCs w:val="28"/>
        </w:rPr>
        <w:lastRenderedPageBreak/>
        <w:t xml:space="preserve">соблюдение баланса интересов организации и работника при урегулировании </w:t>
      </w:r>
      <w:r w:rsidR="00220352" w:rsidRPr="0085689A">
        <w:rPr>
          <w:sz w:val="28"/>
          <w:szCs w:val="28"/>
        </w:rPr>
        <w:t>конфликта интересов</w:t>
      </w:r>
      <w:r w:rsidRPr="0085689A">
        <w:rPr>
          <w:sz w:val="28"/>
          <w:szCs w:val="28"/>
        </w:rPr>
        <w:t xml:space="preserve">; </w:t>
      </w:r>
    </w:p>
    <w:p w:rsidR="000530B0" w:rsidRPr="0085689A" w:rsidRDefault="00BD681E" w:rsidP="0085689A">
      <w:pPr>
        <w:numPr>
          <w:ilvl w:val="0"/>
          <w:numId w:val="3"/>
        </w:numPr>
        <w:spacing w:after="96"/>
        <w:ind w:right="365"/>
        <w:rPr>
          <w:sz w:val="28"/>
          <w:szCs w:val="28"/>
        </w:rPr>
      </w:pPr>
      <w:r w:rsidRPr="0085689A">
        <w:rPr>
          <w:sz w:val="28"/>
          <w:szCs w:val="28"/>
        </w:rPr>
        <w:t xml:space="preserve">защита работника от преследования в связи с сообщением о конфликте интересов, </w:t>
      </w:r>
      <w:r w:rsidR="00220352" w:rsidRPr="0085689A">
        <w:rPr>
          <w:sz w:val="28"/>
          <w:szCs w:val="28"/>
        </w:rPr>
        <w:t>который был</w:t>
      </w:r>
      <w:r w:rsidRPr="0085689A">
        <w:rPr>
          <w:sz w:val="28"/>
          <w:szCs w:val="28"/>
        </w:rPr>
        <w:t xml:space="preserve"> своевременно раскрыт работником и урегулирован (предотвращен)организацией. </w:t>
      </w:r>
    </w:p>
    <w:p w:rsidR="000530B0" w:rsidRPr="0085689A" w:rsidRDefault="00BD681E" w:rsidP="00AB6CB2">
      <w:pPr>
        <w:spacing w:after="365"/>
        <w:ind w:left="-5" w:right="365" w:firstLine="713"/>
        <w:rPr>
          <w:sz w:val="28"/>
          <w:szCs w:val="28"/>
        </w:rPr>
      </w:pPr>
      <w:r w:rsidRPr="0085689A">
        <w:rPr>
          <w:sz w:val="28"/>
          <w:szCs w:val="28"/>
        </w:rPr>
        <w:t xml:space="preserve">Работник обязан принимать меры по недопущению любой возможности возникновения </w:t>
      </w:r>
      <w:r w:rsidR="00220352" w:rsidRPr="0085689A">
        <w:rPr>
          <w:sz w:val="28"/>
          <w:szCs w:val="28"/>
        </w:rPr>
        <w:t>конфликта интересов</w:t>
      </w:r>
      <w:r w:rsidRPr="0085689A">
        <w:rPr>
          <w:sz w:val="28"/>
          <w:szCs w:val="28"/>
        </w:rPr>
        <w:t xml:space="preserve">. </w:t>
      </w:r>
    </w:p>
    <w:p w:rsidR="000530B0" w:rsidRPr="0085689A" w:rsidRDefault="00BD681E" w:rsidP="00AB6CB2">
      <w:pPr>
        <w:spacing w:after="3"/>
        <w:ind w:left="-5" w:right="365" w:firstLine="713"/>
        <w:rPr>
          <w:sz w:val="28"/>
          <w:szCs w:val="28"/>
        </w:rPr>
      </w:pPr>
      <w:r w:rsidRPr="0085689A">
        <w:rPr>
          <w:sz w:val="28"/>
          <w:szCs w:val="28"/>
        </w:rPr>
        <w:t xml:space="preserve">9.2.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31Федерального закона от 05.04.2013 № 44ФЗ «О контрактной системе в сфере закупок товаров, работ, услуг для обеспечения государственных и </w:t>
      </w:r>
      <w:r w:rsidR="00220352" w:rsidRPr="0085689A">
        <w:rPr>
          <w:sz w:val="28"/>
          <w:szCs w:val="28"/>
        </w:rPr>
        <w:t>муниципальных нужд</w:t>
      </w:r>
      <w:r w:rsidRPr="0085689A">
        <w:rPr>
          <w:sz w:val="28"/>
          <w:szCs w:val="28"/>
        </w:rPr>
        <w:t xml:space="preserve">». </w:t>
      </w:r>
    </w:p>
    <w:p w:rsidR="000530B0" w:rsidRPr="0085689A" w:rsidRDefault="00BD681E" w:rsidP="0085689A">
      <w:pPr>
        <w:spacing w:after="1"/>
        <w:ind w:left="-5" w:right="365"/>
        <w:rPr>
          <w:sz w:val="28"/>
          <w:szCs w:val="28"/>
        </w:rPr>
      </w:pPr>
      <w:r w:rsidRPr="0085689A">
        <w:rPr>
          <w:sz w:val="28"/>
          <w:szCs w:val="28"/>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0530B0" w:rsidRPr="0085689A" w:rsidRDefault="00BD681E" w:rsidP="0085689A">
      <w:pPr>
        <w:spacing w:after="2"/>
        <w:ind w:left="-5" w:right="365"/>
        <w:rPr>
          <w:sz w:val="28"/>
          <w:szCs w:val="28"/>
        </w:rPr>
      </w:pPr>
      <w:r w:rsidRPr="0085689A">
        <w:rPr>
          <w:sz w:val="28"/>
          <w:szCs w:val="28"/>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w:t>
      </w:r>
      <w:r w:rsidR="00C62FF7">
        <w:rPr>
          <w:sz w:val="28"/>
          <w:szCs w:val="28"/>
        </w:rPr>
        <w:t>жением о конфликте интересов</w:t>
      </w:r>
      <w:r w:rsidRPr="0085689A">
        <w:rPr>
          <w:sz w:val="28"/>
          <w:szCs w:val="28"/>
        </w:rPr>
        <w:t xml:space="preserve">. </w:t>
      </w:r>
    </w:p>
    <w:p w:rsidR="000530B0" w:rsidRPr="0085689A" w:rsidRDefault="00BD681E" w:rsidP="0085689A">
      <w:pPr>
        <w:spacing w:after="0"/>
        <w:ind w:left="-5" w:right="365"/>
        <w:rPr>
          <w:sz w:val="28"/>
          <w:szCs w:val="28"/>
        </w:rPr>
      </w:pPr>
      <w:r w:rsidRPr="0085689A">
        <w:rPr>
          <w:sz w:val="28"/>
          <w:szCs w:val="28"/>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w:t>
      </w:r>
      <w:r w:rsidR="00220352" w:rsidRPr="0085689A">
        <w:rPr>
          <w:sz w:val="28"/>
          <w:szCs w:val="28"/>
        </w:rPr>
        <w:t>противодействию коррупции</w:t>
      </w:r>
      <w:r w:rsidRPr="0085689A">
        <w:rPr>
          <w:sz w:val="28"/>
          <w:szCs w:val="28"/>
        </w:rPr>
        <w:t xml:space="preserve">. </w:t>
      </w:r>
    </w:p>
    <w:p w:rsidR="000530B0" w:rsidRPr="0085689A" w:rsidRDefault="00BD681E" w:rsidP="00AB6CB2">
      <w:pPr>
        <w:spacing w:after="17" w:line="259" w:lineRule="auto"/>
        <w:ind w:left="0" w:right="0" w:firstLine="0"/>
        <w:rPr>
          <w:sz w:val="28"/>
          <w:szCs w:val="28"/>
        </w:rPr>
      </w:pPr>
      <w:r w:rsidRPr="0085689A">
        <w:rPr>
          <w:sz w:val="28"/>
          <w:szCs w:val="28"/>
        </w:rPr>
        <w:t xml:space="preserve"> </w:t>
      </w:r>
      <w:r w:rsidR="00AB6CB2">
        <w:rPr>
          <w:sz w:val="28"/>
          <w:szCs w:val="28"/>
        </w:rPr>
        <w:tab/>
      </w:r>
      <w:r w:rsidRPr="0085689A">
        <w:rPr>
          <w:sz w:val="28"/>
          <w:szCs w:val="28"/>
        </w:rPr>
        <w:t xml:space="preserve">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w:t>
      </w:r>
      <w:r w:rsidR="00220352" w:rsidRPr="0085689A">
        <w:rPr>
          <w:sz w:val="28"/>
          <w:szCs w:val="28"/>
        </w:rPr>
        <w:t>его возникновения</w:t>
      </w:r>
      <w:r w:rsidRPr="0085689A">
        <w:rPr>
          <w:sz w:val="28"/>
          <w:szCs w:val="28"/>
        </w:rPr>
        <w:t xml:space="preserve">. </w:t>
      </w:r>
    </w:p>
    <w:p w:rsidR="000530B0" w:rsidRDefault="00BD681E" w:rsidP="0085689A">
      <w:pPr>
        <w:spacing w:after="0" w:line="259" w:lineRule="auto"/>
        <w:ind w:left="0" w:right="5" w:firstLine="0"/>
        <w:rPr>
          <w:sz w:val="28"/>
          <w:szCs w:val="28"/>
        </w:rPr>
      </w:pPr>
      <w:r w:rsidRPr="0085689A">
        <w:rPr>
          <w:sz w:val="28"/>
          <w:szCs w:val="28"/>
        </w:rPr>
        <w:t xml:space="preserve"> </w:t>
      </w:r>
    </w:p>
    <w:p w:rsidR="00AB6CB2" w:rsidRPr="0085689A" w:rsidRDefault="00AB6CB2" w:rsidP="0085689A">
      <w:pPr>
        <w:spacing w:after="0" w:line="259" w:lineRule="auto"/>
        <w:ind w:left="0" w:right="5" w:firstLine="0"/>
        <w:rPr>
          <w:sz w:val="28"/>
          <w:szCs w:val="28"/>
        </w:rPr>
      </w:pPr>
    </w:p>
    <w:p w:rsidR="000530B0" w:rsidRPr="0085689A" w:rsidRDefault="00BD681E" w:rsidP="0085689A">
      <w:pPr>
        <w:spacing w:after="122" w:line="259" w:lineRule="auto"/>
        <w:ind w:left="548" w:right="15"/>
        <w:rPr>
          <w:sz w:val="28"/>
          <w:szCs w:val="28"/>
        </w:rPr>
      </w:pPr>
      <w:r w:rsidRPr="0085689A">
        <w:rPr>
          <w:b/>
          <w:sz w:val="28"/>
          <w:szCs w:val="28"/>
        </w:rPr>
        <w:lastRenderedPageBreak/>
        <w:t>10</w:t>
      </w:r>
      <w:r w:rsidRPr="0085689A">
        <w:rPr>
          <w:sz w:val="28"/>
          <w:szCs w:val="28"/>
        </w:rPr>
        <w:t>.</w:t>
      </w:r>
      <w:r w:rsidRPr="0085689A">
        <w:rPr>
          <w:b/>
          <w:sz w:val="28"/>
          <w:szCs w:val="28"/>
        </w:rPr>
        <w:t xml:space="preserve">Правила обмена </w:t>
      </w:r>
      <w:r w:rsidR="00220352" w:rsidRPr="0085689A">
        <w:rPr>
          <w:b/>
          <w:sz w:val="28"/>
          <w:szCs w:val="28"/>
        </w:rPr>
        <w:t>деловыми подарками</w:t>
      </w:r>
      <w:r w:rsidRPr="0085689A">
        <w:rPr>
          <w:b/>
          <w:sz w:val="28"/>
          <w:szCs w:val="28"/>
        </w:rPr>
        <w:t xml:space="preserve"> и знаками </w:t>
      </w:r>
      <w:r w:rsidR="00220352" w:rsidRPr="0085689A">
        <w:rPr>
          <w:b/>
          <w:sz w:val="28"/>
          <w:szCs w:val="28"/>
        </w:rPr>
        <w:t>делового гостеприимства</w:t>
      </w:r>
      <w:r w:rsidRPr="0085689A">
        <w:rPr>
          <w:b/>
          <w:sz w:val="28"/>
          <w:szCs w:val="28"/>
        </w:rPr>
        <w:t xml:space="preserve"> </w:t>
      </w:r>
    </w:p>
    <w:p w:rsidR="000530B0" w:rsidRPr="0085689A" w:rsidRDefault="00BD681E" w:rsidP="00AB6CB2">
      <w:pPr>
        <w:spacing w:after="0"/>
        <w:ind w:left="-5" w:right="365" w:firstLine="543"/>
        <w:rPr>
          <w:sz w:val="28"/>
          <w:szCs w:val="28"/>
        </w:rPr>
      </w:pPr>
      <w:r w:rsidRPr="0085689A">
        <w:rPr>
          <w:sz w:val="28"/>
          <w:szCs w:val="28"/>
        </w:rPr>
        <w:t xml:space="preserve">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w:t>
      </w:r>
      <w:r w:rsidR="00220352" w:rsidRPr="0085689A">
        <w:rPr>
          <w:sz w:val="28"/>
          <w:szCs w:val="28"/>
        </w:rPr>
        <w:t>деятельности организации</w:t>
      </w:r>
      <w:r w:rsidRPr="0085689A">
        <w:rPr>
          <w:sz w:val="28"/>
          <w:szCs w:val="28"/>
        </w:rPr>
        <w:t xml:space="preserve">. </w:t>
      </w:r>
    </w:p>
    <w:p w:rsidR="000530B0" w:rsidRPr="0085689A" w:rsidRDefault="00BD681E" w:rsidP="00AB6CB2">
      <w:pPr>
        <w:spacing w:after="135"/>
        <w:ind w:left="-5" w:right="365" w:firstLine="206"/>
        <w:rPr>
          <w:sz w:val="28"/>
          <w:szCs w:val="28"/>
        </w:rPr>
      </w:pPr>
      <w:bookmarkStart w:id="0" w:name="_GoBack"/>
      <w:bookmarkEnd w:id="0"/>
      <w:r w:rsidRPr="0085689A">
        <w:rPr>
          <w:sz w:val="28"/>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w:t>
      </w:r>
      <w:r w:rsidR="00220352" w:rsidRPr="0085689A">
        <w:rPr>
          <w:sz w:val="28"/>
          <w:szCs w:val="28"/>
        </w:rPr>
        <w:t>трудовых обязанностей</w:t>
      </w:r>
      <w:r w:rsidRPr="0085689A">
        <w:rPr>
          <w:sz w:val="28"/>
          <w:szCs w:val="28"/>
        </w:rPr>
        <w:t xml:space="preserve">; минимизации имиджевых потерь </w:t>
      </w:r>
      <w:r w:rsidR="00220352" w:rsidRPr="0085689A">
        <w:rPr>
          <w:sz w:val="28"/>
          <w:szCs w:val="28"/>
        </w:rPr>
        <w:t>организации; обеспечения</w:t>
      </w:r>
      <w:r w:rsidRPr="0085689A">
        <w:rPr>
          <w:sz w:val="28"/>
          <w:szCs w:val="28"/>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w:t>
      </w:r>
      <w:r w:rsidR="00220352" w:rsidRPr="0085689A">
        <w:rPr>
          <w:sz w:val="28"/>
          <w:szCs w:val="28"/>
        </w:rPr>
        <w:t>подарков, к</w:t>
      </w:r>
      <w:r w:rsidRPr="0085689A">
        <w:rPr>
          <w:sz w:val="28"/>
          <w:szCs w:val="28"/>
        </w:rPr>
        <w:t xml:space="preserve">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r w:rsidR="00C62FF7">
        <w:rPr>
          <w:sz w:val="28"/>
          <w:szCs w:val="28"/>
        </w:rPr>
        <w:t xml:space="preserve"> .</w:t>
      </w:r>
      <w:r w:rsidRPr="0085689A">
        <w:rPr>
          <w:sz w:val="28"/>
          <w:szCs w:val="28"/>
        </w:rPr>
        <w:t xml:space="preserve"> </w:t>
      </w:r>
    </w:p>
    <w:p w:rsidR="000530B0" w:rsidRPr="0085689A" w:rsidRDefault="00BD681E" w:rsidP="0085689A">
      <w:pPr>
        <w:pStyle w:val="1"/>
        <w:numPr>
          <w:ilvl w:val="0"/>
          <w:numId w:val="0"/>
        </w:numPr>
        <w:ind w:left="201" w:right="508"/>
        <w:jc w:val="both"/>
        <w:rPr>
          <w:sz w:val="28"/>
          <w:szCs w:val="28"/>
        </w:rPr>
      </w:pPr>
      <w:r w:rsidRPr="0085689A">
        <w:rPr>
          <w:sz w:val="28"/>
          <w:szCs w:val="28"/>
        </w:rPr>
        <w:t xml:space="preserve">11.Меры по </w:t>
      </w:r>
      <w:r w:rsidR="00220352" w:rsidRPr="0085689A">
        <w:rPr>
          <w:sz w:val="28"/>
          <w:szCs w:val="28"/>
        </w:rPr>
        <w:t>предупреждению коррупции</w:t>
      </w:r>
      <w:r w:rsidRPr="0085689A">
        <w:rPr>
          <w:sz w:val="28"/>
          <w:szCs w:val="28"/>
        </w:rPr>
        <w:t xml:space="preserve"> при взаимодействии </w:t>
      </w:r>
      <w:r w:rsidR="00220352" w:rsidRPr="0085689A">
        <w:rPr>
          <w:sz w:val="28"/>
          <w:szCs w:val="28"/>
        </w:rPr>
        <w:t>с контрагентами</w:t>
      </w:r>
      <w:r w:rsidRPr="0085689A">
        <w:rPr>
          <w:sz w:val="28"/>
          <w:szCs w:val="28"/>
        </w:rPr>
        <w:t xml:space="preserve"> </w:t>
      </w:r>
    </w:p>
    <w:p w:rsidR="000530B0" w:rsidRPr="0085689A" w:rsidRDefault="00BD681E" w:rsidP="0085689A">
      <w:pPr>
        <w:ind w:left="-5" w:right="365"/>
        <w:rPr>
          <w:sz w:val="28"/>
          <w:szCs w:val="28"/>
        </w:rPr>
      </w:pPr>
      <w:r w:rsidRPr="0085689A">
        <w:rPr>
          <w:sz w:val="28"/>
          <w:szCs w:val="28"/>
        </w:rPr>
        <w:t xml:space="preserve">Работа по предупреждению коррупции при взаимодействии с контрагентами, проводится по </w:t>
      </w:r>
      <w:r w:rsidR="00220352" w:rsidRPr="0085689A">
        <w:rPr>
          <w:sz w:val="28"/>
          <w:szCs w:val="28"/>
        </w:rPr>
        <w:t>следующим направлениям</w:t>
      </w:r>
      <w:r w:rsidRPr="0085689A">
        <w:rPr>
          <w:sz w:val="28"/>
          <w:szCs w:val="28"/>
        </w:rPr>
        <w:t xml:space="preserve">: </w:t>
      </w:r>
    </w:p>
    <w:p w:rsidR="000530B0" w:rsidRPr="0085689A" w:rsidRDefault="00BD681E" w:rsidP="0085689A">
      <w:pPr>
        <w:spacing w:after="0"/>
        <w:ind w:left="-5" w:right="365"/>
        <w:rPr>
          <w:sz w:val="28"/>
          <w:szCs w:val="28"/>
        </w:rPr>
      </w:pPr>
      <w:r w:rsidRPr="0085689A">
        <w:rPr>
          <w:sz w:val="28"/>
          <w:szCs w:val="28"/>
        </w:rPr>
        <w:t>Установление</w:t>
      </w:r>
      <w:r w:rsidR="00024D2A" w:rsidRPr="0085689A">
        <w:rPr>
          <w:sz w:val="28"/>
          <w:szCs w:val="28"/>
        </w:rPr>
        <w:t xml:space="preserve"> </w:t>
      </w:r>
      <w:r w:rsidRPr="0085689A">
        <w:rPr>
          <w:sz w:val="28"/>
          <w:szCs w:val="28"/>
        </w:rPr>
        <w:t xml:space="preserve">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0530B0" w:rsidRPr="0085689A" w:rsidRDefault="00BD681E" w:rsidP="0085689A">
      <w:pPr>
        <w:spacing w:after="1"/>
        <w:ind w:left="-5" w:right="365"/>
        <w:rPr>
          <w:sz w:val="28"/>
          <w:szCs w:val="28"/>
        </w:rPr>
      </w:pPr>
      <w:r w:rsidRPr="0085689A">
        <w:rPr>
          <w:sz w:val="28"/>
          <w:szCs w:val="28"/>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w:t>
      </w:r>
      <w:r w:rsidRPr="0085689A">
        <w:rPr>
          <w:sz w:val="28"/>
          <w:szCs w:val="28"/>
        </w:rPr>
        <w:lastRenderedPageBreak/>
        <w:t>на рынке, участия в коррупционных скандалах и</w:t>
      </w:r>
      <w:r w:rsidR="00024D2A" w:rsidRPr="0085689A">
        <w:rPr>
          <w:sz w:val="28"/>
          <w:szCs w:val="28"/>
        </w:rPr>
        <w:t xml:space="preserve"> </w:t>
      </w:r>
      <w:r w:rsidRPr="0085689A">
        <w:rPr>
          <w:sz w:val="28"/>
          <w:szCs w:val="28"/>
        </w:rPr>
        <w:t xml:space="preserve">т.п.).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w:t>
      </w:r>
      <w:r w:rsidR="00024D2A" w:rsidRPr="0085689A">
        <w:rPr>
          <w:sz w:val="28"/>
          <w:szCs w:val="28"/>
        </w:rPr>
        <w:t>в организации</w:t>
      </w:r>
      <w:r w:rsidRPr="0085689A">
        <w:rPr>
          <w:sz w:val="28"/>
          <w:szCs w:val="28"/>
        </w:rPr>
        <w:t xml:space="preserve">. </w:t>
      </w:r>
    </w:p>
    <w:p w:rsidR="000530B0" w:rsidRPr="0085689A" w:rsidRDefault="00BD681E" w:rsidP="0085689A">
      <w:pPr>
        <w:ind w:left="-5" w:right="365"/>
        <w:rPr>
          <w:sz w:val="28"/>
          <w:szCs w:val="28"/>
        </w:rPr>
      </w:pPr>
      <w:r w:rsidRPr="0085689A">
        <w:rPr>
          <w:sz w:val="28"/>
          <w:szCs w:val="28"/>
        </w:rPr>
        <w:t>Включение в договоры, заключаемые с контрагентами, положений о соблюдении антикоррупционных стандарт</w:t>
      </w:r>
      <w:r w:rsidR="00C62FF7">
        <w:rPr>
          <w:sz w:val="28"/>
          <w:szCs w:val="28"/>
        </w:rPr>
        <w:t>ов (антикоррупционная оговорка)</w:t>
      </w:r>
      <w:r w:rsidRPr="0085689A">
        <w:rPr>
          <w:sz w:val="28"/>
          <w:szCs w:val="28"/>
        </w:rPr>
        <w:t xml:space="preserve">. </w:t>
      </w:r>
    </w:p>
    <w:p w:rsidR="000530B0" w:rsidRPr="0085689A" w:rsidRDefault="00BD681E" w:rsidP="0085689A">
      <w:pPr>
        <w:spacing w:after="191"/>
        <w:ind w:left="-5" w:right="365"/>
        <w:rPr>
          <w:sz w:val="28"/>
          <w:szCs w:val="28"/>
        </w:rPr>
      </w:pPr>
      <w:r w:rsidRPr="0085689A">
        <w:rPr>
          <w:sz w:val="28"/>
          <w:szCs w:val="28"/>
        </w:rPr>
        <w:t xml:space="preserve">Размещение на официальном сайте организации информации о мерах по предупреждению коррупции, предпринимаемых </w:t>
      </w:r>
      <w:r w:rsidR="00024D2A" w:rsidRPr="0085689A">
        <w:rPr>
          <w:sz w:val="28"/>
          <w:szCs w:val="28"/>
        </w:rPr>
        <w:t>в организации</w:t>
      </w:r>
      <w:r w:rsidRPr="0085689A">
        <w:rPr>
          <w:sz w:val="28"/>
          <w:szCs w:val="28"/>
        </w:rPr>
        <w:t xml:space="preserve">. </w:t>
      </w:r>
    </w:p>
    <w:p w:rsidR="000530B0" w:rsidRPr="0085689A" w:rsidRDefault="00BD681E" w:rsidP="0085689A">
      <w:pPr>
        <w:spacing w:after="175" w:line="259" w:lineRule="auto"/>
        <w:ind w:left="2613" w:right="15"/>
        <w:rPr>
          <w:sz w:val="28"/>
          <w:szCs w:val="28"/>
        </w:rPr>
      </w:pPr>
      <w:r w:rsidRPr="0085689A">
        <w:rPr>
          <w:b/>
          <w:sz w:val="28"/>
          <w:szCs w:val="28"/>
        </w:rPr>
        <w:t xml:space="preserve">12.Оценка коррупционных рисков организации </w:t>
      </w:r>
    </w:p>
    <w:p w:rsidR="000530B0" w:rsidRPr="0085689A" w:rsidRDefault="00BD681E" w:rsidP="0085689A">
      <w:pPr>
        <w:spacing w:after="5"/>
        <w:ind w:left="-5" w:right="365"/>
        <w:rPr>
          <w:sz w:val="28"/>
          <w:szCs w:val="28"/>
        </w:rPr>
      </w:pPr>
      <w:r w:rsidRPr="0085689A">
        <w:rPr>
          <w:sz w:val="28"/>
          <w:szCs w:val="28"/>
        </w:rPr>
        <w:t xml:space="preserve">Целью оценки коррупционных рисков организации являются: </w:t>
      </w:r>
    </w:p>
    <w:p w:rsidR="000530B0" w:rsidRPr="0085689A" w:rsidRDefault="00BD681E" w:rsidP="0085689A">
      <w:pPr>
        <w:ind w:left="-5" w:right="365"/>
        <w:rPr>
          <w:sz w:val="28"/>
          <w:szCs w:val="28"/>
        </w:rPr>
      </w:pPr>
      <w:r w:rsidRPr="0085689A">
        <w:rPr>
          <w:sz w:val="28"/>
          <w:szCs w:val="28"/>
        </w:rPr>
        <w:t xml:space="preserve">обеспечение соответствия реализуемых мер предупреждения коррупции специфике деятельности организации; </w:t>
      </w:r>
    </w:p>
    <w:p w:rsidR="000530B0" w:rsidRPr="0085689A" w:rsidRDefault="00BD681E" w:rsidP="0085689A">
      <w:pPr>
        <w:spacing w:after="4"/>
        <w:ind w:left="-5" w:right="365"/>
        <w:rPr>
          <w:sz w:val="28"/>
          <w:szCs w:val="28"/>
        </w:rPr>
      </w:pPr>
      <w:r w:rsidRPr="0085689A">
        <w:rPr>
          <w:sz w:val="28"/>
          <w:szCs w:val="28"/>
        </w:rPr>
        <w:t xml:space="preserve">рациональное использование ресурсов, направляемых на проведение работы по предупреждению коррупции;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0530B0" w:rsidRPr="0085689A" w:rsidRDefault="00BD681E" w:rsidP="0085689A">
      <w:pPr>
        <w:spacing w:after="0"/>
        <w:ind w:left="-5" w:right="365"/>
        <w:rPr>
          <w:sz w:val="28"/>
          <w:szCs w:val="28"/>
        </w:rPr>
      </w:pPr>
      <w:r w:rsidRPr="0085689A">
        <w:rPr>
          <w:sz w:val="28"/>
          <w:szCs w:val="28"/>
        </w:rPr>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p>
    <w:p w:rsidR="000530B0" w:rsidRPr="0085689A" w:rsidRDefault="00BD681E" w:rsidP="0085689A">
      <w:pPr>
        <w:spacing w:after="29" w:line="259" w:lineRule="auto"/>
        <w:ind w:left="0" w:right="0" w:firstLine="0"/>
        <w:rPr>
          <w:sz w:val="28"/>
          <w:szCs w:val="28"/>
        </w:rPr>
      </w:pPr>
      <w:r w:rsidRPr="0085689A">
        <w:rPr>
          <w:sz w:val="28"/>
          <w:szCs w:val="28"/>
        </w:rPr>
        <w:t xml:space="preserve"> </w:t>
      </w:r>
    </w:p>
    <w:p w:rsidR="00BD681E" w:rsidRPr="0085689A" w:rsidRDefault="00C62FF7" w:rsidP="00C62FF7">
      <w:pPr>
        <w:spacing w:after="191" w:line="294" w:lineRule="auto"/>
        <w:ind w:right="352"/>
        <w:rPr>
          <w:b/>
          <w:sz w:val="28"/>
          <w:szCs w:val="28"/>
        </w:rPr>
      </w:pPr>
      <w:r>
        <w:rPr>
          <w:b/>
          <w:sz w:val="28"/>
          <w:szCs w:val="28"/>
        </w:rPr>
        <w:t xml:space="preserve">           </w:t>
      </w:r>
      <w:r w:rsidR="00BD681E" w:rsidRPr="0085689A">
        <w:rPr>
          <w:b/>
          <w:sz w:val="28"/>
          <w:szCs w:val="28"/>
        </w:rPr>
        <w:t>13.Антикоррупционное просвещение работников</w:t>
      </w:r>
    </w:p>
    <w:p w:rsidR="000530B0" w:rsidRPr="0085689A" w:rsidRDefault="00BD681E" w:rsidP="0085689A">
      <w:pPr>
        <w:spacing w:after="191" w:line="294" w:lineRule="auto"/>
        <w:ind w:left="198" w:right="352" w:firstLine="0"/>
        <w:rPr>
          <w:sz w:val="28"/>
          <w:szCs w:val="28"/>
        </w:rPr>
      </w:pPr>
      <w:r w:rsidRPr="0085689A">
        <w:rPr>
          <w:b/>
          <w:sz w:val="28"/>
          <w:szCs w:val="28"/>
        </w:rPr>
        <w:t xml:space="preserve"> </w:t>
      </w:r>
      <w:r w:rsidRPr="0085689A">
        <w:rPr>
          <w:sz w:val="28"/>
          <w:szCs w:val="28"/>
        </w:rPr>
        <w:t xml:space="preserve">В </w:t>
      </w:r>
      <w:r w:rsidRPr="0085689A">
        <w:rPr>
          <w:sz w:val="28"/>
          <w:szCs w:val="28"/>
        </w:rPr>
        <w:tab/>
        <w:t xml:space="preserve">целях </w:t>
      </w:r>
      <w:r w:rsidRPr="0085689A">
        <w:rPr>
          <w:sz w:val="28"/>
          <w:szCs w:val="28"/>
        </w:rPr>
        <w:tab/>
        <w:t xml:space="preserve">формирования </w:t>
      </w:r>
      <w:r w:rsidRPr="0085689A">
        <w:rPr>
          <w:sz w:val="28"/>
          <w:szCs w:val="28"/>
        </w:rPr>
        <w:tab/>
        <w:t xml:space="preserve">антикоррупционного </w:t>
      </w:r>
      <w:r w:rsidRPr="0085689A">
        <w:rPr>
          <w:sz w:val="28"/>
          <w:szCs w:val="28"/>
        </w:rPr>
        <w:tab/>
        <w:t xml:space="preserve">мировоззрения, нетерпимости </w:t>
      </w:r>
      <w:r w:rsidRPr="0085689A">
        <w:rPr>
          <w:sz w:val="28"/>
          <w:szCs w:val="28"/>
        </w:rPr>
        <w:tab/>
        <w:t xml:space="preserve">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Антикоррупционное </w:t>
      </w:r>
      <w:r w:rsidRPr="0085689A">
        <w:rPr>
          <w:sz w:val="28"/>
          <w:szCs w:val="28"/>
        </w:rPr>
        <w:tab/>
        <w:t>образование работников осуществляется за счет организации в форме</w:t>
      </w:r>
      <w:r w:rsidR="00C62FF7">
        <w:rPr>
          <w:sz w:val="28"/>
          <w:szCs w:val="28"/>
        </w:rPr>
        <w:t xml:space="preserve"> подготовки (переподготовки) и повышения </w:t>
      </w:r>
      <w:r w:rsidRPr="0085689A">
        <w:rPr>
          <w:sz w:val="28"/>
          <w:szCs w:val="28"/>
        </w:rPr>
        <w:t xml:space="preserve">квалификации </w:t>
      </w:r>
      <w:r w:rsidRPr="0085689A">
        <w:rPr>
          <w:sz w:val="28"/>
          <w:szCs w:val="28"/>
        </w:rPr>
        <w:tab/>
        <w:t xml:space="preserve">работников, </w:t>
      </w:r>
      <w:r w:rsidRPr="0085689A">
        <w:rPr>
          <w:sz w:val="28"/>
          <w:szCs w:val="28"/>
        </w:rPr>
        <w:tab/>
        <w:t xml:space="preserve">ответственных </w:t>
      </w:r>
      <w:r w:rsidRPr="0085689A">
        <w:rPr>
          <w:sz w:val="28"/>
          <w:szCs w:val="28"/>
        </w:rPr>
        <w:tab/>
        <w:t xml:space="preserve">за </w:t>
      </w:r>
      <w:r w:rsidRPr="0085689A">
        <w:rPr>
          <w:sz w:val="28"/>
          <w:szCs w:val="28"/>
        </w:rPr>
        <w:tab/>
        <w:t xml:space="preserve">реализацию </w:t>
      </w:r>
      <w:r w:rsidRPr="0085689A">
        <w:rPr>
          <w:sz w:val="28"/>
          <w:szCs w:val="28"/>
        </w:rPr>
        <w:lastRenderedPageBreak/>
        <w:t xml:space="preserve">Антикоррупционной политики.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w:t>
      </w:r>
      <w:r w:rsidRPr="0085689A">
        <w:rPr>
          <w:sz w:val="28"/>
          <w:szCs w:val="28"/>
        </w:rPr>
        <w:tab/>
        <w:t xml:space="preserve">чувства гражданской ответственности.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0530B0" w:rsidRPr="0085689A" w:rsidRDefault="00BD681E" w:rsidP="0085689A">
      <w:pPr>
        <w:spacing w:after="175" w:line="259" w:lineRule="auto"/>
        <w:ind w:left="198" w:right="15"/>
        <w:rPr>
          <w:sz w:val="28"/>
          <w:szCs w:val="28"/>
        </w:rPr>
      </w:pPr>
      <w:r w:rsidRPr="0085689A">
        <w:rPr>
          <w:b/>
          <w:sz w:val="28"/>
          <w:szCs w:val="28"/>
        </w:rPr>
        <w:t xml:space="preserve">                                  14.Внутренний контроль и аудит </w:t>
      </w:r>
    </w:p>
    <w:p w:rsidR="000530B0" w:rsidRPr="0085689A" w:rsidRDefault="00BD681E" w:rsidP="0085689A">
      <w:pPr>
        <w:spacing w:after="2"/>
        <w:ind w:left="-5" w:right="365"/>
        <w:rPr>
          <w:sz w:val="28"/>
          <w:szCs w:val="28"/>
        </w:rPr>
      </w:pPr>
      <w:r w:rsidRPr="0085689A">
        <w:rPr>
          <w:sz w:val="28"/>
          <w:szCs w:val="28"/>
        </w:rPr>
        <w:t xml:space="preserve">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0530B0" w:rsidRPr="0085689A" w:rsidRDefault="00BD681E" w:rsidP="0085689A">
      <w:pPr>
        <w:spacing w:after="0"/>
        <w:ind w:left="-5" w:right="365"/>
        <w:rPr>
          <w:sz w:val="28"/>
          <w:szCs w:val="28"/>
        </w:rPr>
      </w:pPr>
      <w:r w:rsidRPr="0085689A">
        <w:rPr>
          <w:sz w:val="28"/>
          <w:szCs w:val="28"/>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0530B0" w:rsidRPr="0085689A" w:rsidRDefault="00BD681E" w:rsidP="0085689A">
      <w:pPr>
        <w:ind w:left="-5" w:right="365"/>
        <w:rPr>
          <w:sz w:val="28"/>
          <w:szCs w:val="28"/>
        </w:rPr>
      </w:pPr>
      <w:r w:rsidRPr="0085689A">
        <w:rPr>
          <w:sz w:val="28"/>
          <w:szCs w:val="28"/>
        </w:rPr>
        <w:t xml:space="preserve">Требования Антикоррупционной политики, учитываемые при формировании системы внутреннего контроля и аудита организации: </w:t>
      </w:r>
    </w:p>
    <w:p w:rsidR="000530B0" w:rsidRPr="0085689A" w:rsidRDefault="00BD681E" w:rsidP="0085689A">
      <w:pPr>
        <w:numPr>
          <w:ilvl w:val="0"/>
          <w:numId w:val="4"/>
        </w:numPr>
        <w:ind w:right="365" w:hanging="706"/>
        <w:rPr>
          <w:sz w:val="28"/>
          <w:szCs w:val="28"/>
        </w:rPr>
      </w:pPr>
      <w:r w:rsidRPr="0085689A">
        <w:rPr>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 –</w:t>
      </w:r>
      <w:r w:rsidRPr="0085689A">
        <w:rPr>
          <w:rFonts w:eastAsia="Arial"/>
          <w:sz w:val="28"/>
          <w:szCs w:val="28"/>
        </w:rPr>
        <w:t xml:space="preserve"> </w:t>
      </w:r>
      <w:r w:rsidRPr="0085689A">
        <w:rPr>
          <w:sz w:val="28"/>
          <w:szCs w:val="28"/>
        </w:rPr>
        <w:t xml:space="preserve">контроль документирования операций хозяйственной деятельности организации; </w:t>
      </w:r>
    </w:p>
    <w:p w:rsidR="000530B0" w:rsidRPr="0085689A" w:rsidRDefault="00BD681E" w:rsidP="0085689A">
      <w:pPr>
        <w:numPr>
          <w:ilvl w:val="0"/>
          <w:numId w:val="4"/>
        </w:numPr>
        <w:ind w:right="365" w:hanging="706"/>
        <w:rPr>
          <w:sz w:val="28"/>
          <w:szCs w:val="28"/>
        </w:rPr>
      </w:pPr>
      <w:r w:rsidRPr="0085689A">
        <w:rPr>
          <w:sz w:val="28"/>
          <w:szCs w:val="28"/>
        </w:rPr>
        <w:t xml:space="preserve">проверка экономической обоснованности осуществляемых операций в сферах коррупционного риска. </w:t>
      </w:r>
    </w:p>
    <w:p w:rsidR="000530B0" w:rsidRPr="0085689A" w:rsidRDefault="00BD681E" w:rsidP="0085689A">
      <w:pPr>
        <w:spacing w:after="0"/>
        <w:ind w:left="-5" w:right="365"/>
        <w:rPr>
          <w:sz w:val="28"/>
          <w:szCs w:val="28"/>
        </w:rPr>
      </w:pPr>
      <w:r w:rsidRPr="0085689A">
        <w:rPr>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w:t>
      </w:r>
      <w:r w:rsidRPr="0085689A">
        <w:rPr>
          <w:sz w:val="28"/>
          <w:szCs w:val="28"/>
        </w:rPr>
        <w:lastRenderedPageBreak/>
        <w:t xml:space="preserve">документах и отчетности, уничтожение документов и отчетности ранее установленного срока и т.д. </w:t>
      </w:r>
    </w:p>
    <w:p w:rsidR="000530B0" w:rsidRPr="0085689A" w:rsidRDefault="00BD681E" w:rsidP="0085689A">
      <w:pPr>
        <w:ind w:left="-5" w:right="365"/>
        <w:rPr>
          <w:sz w:val="28"/>
          <w:szCs w:val="28"/>
        </w:rPr>
      </w:pPr>
      <w:r w:rsidRPr="0085689A">
        <w:rPr>
          <w:sz w:val="28"/>
          <w:szCs w:val="28"/>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 </w:t>
      </w:r>
    </w:p>
    <w:p w:rsidR="000530B0" w:rsidRPr="0085689A" w:rsidRDefault="00BD681E" w:rsidP="0085689A">
      <w:pPr>
        <w:numPr>
          <w:ilvl w:val="0"/>
          <w:numId w:val="4"/>
        </w:numPr>
        <w:spacing w:after="192"/>
        <w:ind w:right="365" w:hanging="706"/>
        <w:rPr>
          <w:sz w:val="28"/>
          <w:szCs w:val="28"/>
        </w:rPr>
      </w:pPr>
      <w:r w:rsidRPr="0085689A">
        <w:rPr>
          <w:sz w:val="28"/>
          <w:szCs w:val="28"/>
        </w:rPr>
        <w:t xml:space="preserve">оплата услуг, характер которых не определен либо вызывает сомнения; </w:t>
      </w:r>
    </w:p>
    <w:p w:rsidR="000530B0" w:rsidRPr="0085689A" w:rsidRDefault="00BD681E" w:rsidP="0085689A">
      <w:pPr>
        <w:numPr>
          <w:ilvl w:val="0"/>
          <w:numId w:val="4"/>
        </w:numPr>
        <w:spacing w:after="168" w:line="294" w:lineRule="auto"/>
        <w:ind w:right="365" w:hanging="706"/>
        <w:rPr>
          <w:sz w:val="28"/>
          <w:szCs w:val="28"/>
        </w:rPr>
      </w:pPr>
      <w:r w:rsidRPr="0085689A">
        <w:rPr>
          <w:sz w:val="28"/>
          <w:szCs w:val="28"/>
        </w:rPr>
        <w:t xml:space="preserve">предоставление </w:t>
      </w:r>
      <w:r w:rsidRPr="0085689A">
        <w:rPr>
          <w:sz w:val="28"/>
          <w:szCs w:val="28"/>
        </w:rPr>
        <w:tab/>
        <w:t xml:space="preserve">дорогостоящих </w:t>
      </w:r>
      <w:r w:rsidRPr="0085689A">
        <w:rPr>
          <w:sz w:val="28"/>
          <w:szCs w:val="28"/>
        </w:rPr>
        <w:tab/>
        <w:t xml:space="preserve">подарков, </w:t>
      </w:r>
      <w:r w:rsidRPr="0085689A">
        <w:rPr>
          <w:sz w:val="28"/>
          <w:szCs w:val="28"/>
        </w:rPr>
        <w:tab/>
        <w:t xml:space="preserve">оплата </w:t>
      </w:r>
      <w:r w:rsidRPr="0085689A">
        <w:rPr>
          <w:sz w:val="28"/>
          <w:szCs w:val="28"/>
        </w:rPr>
        <w:tab/>
        <w:t xml:space="preserve">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0530B0" w:rsidRPr="0085689A" w:rsidRDefault="00BD681E" w:rsidP="0085689A">
      <w:pPr>
        <w:numPr>
          <w:ilvl w:val="0"/>
          <w:numId w:val="4"/>
        </w:numPr>
        <w:ind w:right="365" w:hanging="706"/>
        <w:rPr>
          <w:sz w:val="28"/>
          <w:szCs w:val="28"/>
        </w:rPr>
      </w:pPr>
      <w:r w:rsidRPr="0085689A">
        <w:rPr>
          <w:sz w:val="28"/>
          <w:szCs w:val="28"/>
        </w:rPr>
        <w:t xml:space="preserve">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0530B0" w:rsidRPr="0085689A" w:rsidRDefault="00BD681E" w:rsidP="0085689A">
      <w:pPr>
        <w:numPr>
          <w:ilvl w:val="0"/>
          <w:numId w:val="4"/>
        </w:numPr>
        <w:spacing w:after="90"/>
        <w:ind w:right="365" w:hanging="706"/>
        <w:rPr>
          <w:sz w:val="28"/>
          <w:szCs w:val="28"/>
        </w:rPr>
      </w:pPr>
      <w:r w:rsidRPr="0085689A">
        <w:rPr>
          <w:sz w:val="28"/>
          <w:szCs w:val="28"/>
        </w:rPr>
        <w:t xml:space="preserve">закупки или продажи по ценам, значительно отличающимся от рыночных; </w:t>
      </w:r>
    </w:p>
    <w:p w:rsidR="000530B0" w:rsidRPr="0085689A" w:rsidRDefault="00BD681E" w:rsidP="0085689A">
      <w:pPr>
        <w:numPr>
          <w:ilvl w:val="0"/>
          <w:numId w:val="4"/>
        </w:numPr>
        <w:spacing w:after="0"/>
        <w:ind w:right="365" w:hanging="706"/>
        <w:rPr>
          <w:sz w:val="28"/>
          <w:szCs w:val="28"/>
        </w:rPr>
      </w:pPr>
      <w:r w:rsidRPr="0085689A">
        <w:rPr>
          <w:sz w:val="28"/>
          <w:szCs w:val="28"/>
        </w:rPr>
        <w:t xml:space="preserve">сомнительные платежи наличными деньгами. </w:t>
      </w:r>
    </w:p>
    <w:p w:rsidR="000530B0" w:rsidRPr="0085689A" w:rsidRDefault="00BD681E" w:rsidP="0085689A">
      <w:pPr>
        <w:spacing w:after="29" w:line="259" w:lineRule="auto"/>
        <w:ind w:left="0" w:right="0" w:firstLine="0"/>
        <w:rPr>
          <w:sz w:val="28"/>
          <w:szCs w:val="28"/>
        </w:rPr>
      </w:pPr>
      <w:r w:rsidRPr="0085689A">
        <w:rPr>
          <w:sz w:val="28"/>
          <w:szCs w:val="28"/>
        </w:rPr>
        <w:t xml:space="preserve"> </w:t>
      </w:r>
    </w:p>
    <w:p w:rsidR="000530B0" w:rsidRPr="0085689A" w:rsidRDefault="00BD681E" w:rsidP="0085689A">
      <w:pPr>
        <w:spacing w:after="175" w:line="259" w:lineRule="auto"/>
        <w:ind w:left="567" w:right="15" w:hanging="567"/>
        <w:jc w:val="center"/>
        <w:rPr>
          <w:sz w:val="28"/>
          <w:szCs w:val="28"/>
        </w:rPr>
      </w:pPr>
      <w:r w:rsidRPr="0085689A">
        <w:rPr>
          <w:b/>
          <w:sz w:val="28"/>
          <w:szCs w:val="28"/>
        </w:rPr>
        <w:t>15.</w:t>
      </w:r>
      <w:r w:rsidR="0085689A">
        <w:rPr>
          <w:b/>
          <w:sz w:val="28"/>
          <w:szCs w:val="28"/>
        </w:rPr>
        <w:t xml:space="preserve"> Со</w:t>
      </w:r>
      <w:r w:rsidRPr="0085689A">
        <w:rPr>
          <w:b/>
          <w:sz w:val="28"/>
          <w:szCs w:val="28"/>
        </w:rPr>
        <w:t>трудничество с контрольно</w:t>
      </w:r>
      <w:r w:rsidR="0085689A">
        <w:rPr>
          <w:b/>
          <w:sz w:val="28"/>
          <w:szCs w:val="28"/>
        </w:rPr>
        <w:t>-н</w:t>
      </w:r>
      <w:r w:rsidRPr="0085689A">
        <w:rPr>
          <w:b/>
          <w:sz w:val="28"/>
          <w:szCs w:val="28"/>
        </w:rPr>
        <w:t>адзорными и правоохранительными органами в сфере противодействия коррупции</w:t>
      </w:r>
    </w:p>
    <w:p w:rsidR="000530B0" w:rsidRPr="0085689A" w:rsidRDefault="00BD681E" w:rsidP="0085689A">
      <w:pPr>
        <w:spacing w:after="25" w:line="294" w:lineRule="auto"/>
        <w:ind w:left="-5" w:right="1239"/>
        <w:rPr>
          <w:sz w:val="28"/>
          <w:szCs w:val="28"/>
        </w:rPr>
      </w:pPr>
      <w:r w:rsidRPr="0085689A">
        <w:rPr>
          <w:sz w:val="28"/>
          <w:szCs w:val="28"/>
        </w:rPr>
        <w:t>Сотрудничество с контрольно</w:t>
      </w:r>
      <w:r w:rsidR="0085689A">
        <w:rPr>
          <w:sz w:val="28"/>
          <w:szCs w:val="28"/>
        </w:rPr>
        <w:t>-</w:t>
      </w:r>
      <w:r w:rsidRPr="0085689A">
        <w:rPr>
          <w:sz w:val="28"/>
          <w:szCs w:val="28"/>
        </w:rPr>
        <w:t xml:space="preserve">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0530B0" w:rsidRPr="0085689A" w:rsidRDefault="00BD681E" w:rsidP="0085689A">
      <w:pPr>
        <w:spacing w:after="25" w:line="294" w:lineRule="auto"/>
        <w:ind w:left="-5" w:right="352"/>
        <w:rPr>
          <w:sz w:val="28"/>
          <w:szCs w:val="28"/>
        </w:rPr>
      </w:pPr>
      <w:r w:rsidRPr="0085689A">
        <w:rPr>
          <w:sz w:val="28"/>
          <w:szCs w:val="28"/>
        </w:rPr>
        <w:t>Организация принимает на себя обязательство воздерживаться от каких-либо санкций в отношении работников, сообщивших в контрольно</w:t>
      </w:r>
      <w:r w:rsidR="0085689A">
        <w:rPr>
          <w:sz w:val="28"/>
          <w:szCs w:val="28"/>
        </w:rPr>
        <w:t>-</w:t>
      </w:r>
      <w:r w:rsidRPr="0085689A">
        <w:rPr>
          <w:sz w:val="28"/>
          <w:szCs w:val="28"/>
        </w:rPr>
        <w:t xml:space="preserve"> надзорные и правоохранительные органы о ставшей им известной в ходе выполнения трудовых обязанностей информации о подготовке к </w:t>
      </w:r>
      <w:r w:rsidRPr="0085689A">
        <w:rPr>
          <w:sz w:val="28"/>
          <w:szCs w:val="28"/>
        </w:rPr>
        <w:lastRenderedPageBreak/>
        <w:t xml:space="preserve">совершению, совершении или совершенном коррупционном правонарушении или преступлении. </w:t>
      </w:r>
    </w:p>
    <w:p w:rsidR="000530B0" w:rsidRPr="0085689A" w:rsidRDefault="00BD681E" w:rsidP="0085689A">
      <w:pPr>
        <w:ind w:left="-5" w:right="365"/>
        <w:rPr>
          <w:sz w:val="28"/>
          <w:szCs w:val="28"/>
        </w:rPr>
      </w:pPr>
      <w:r w:rsidRPr="0085689A">
        <w:rPr>
          <w:sz w:val="28"/>
          <w:szCs w:val="28"/>
        </w:rPr>
        <w:t>Сотрудничество с контрольно</w:t>
      </w:r>
      <w:r w:rsidR="0085689A">
        <w:rPr>
          <w:sz w:val="28"/>
          <w:szCs w:val="28"/>
        </w:rPr>
        <w:t>-</w:t>
      </w:r>
      <w:r w:rsidRPr="0085689A">
        <w:rPr>
          <w:sz w:val="28"/>
          <w:szCs w:val="28"/>
        </w:rPr>
        <w:t xml:space="preserve">надзорными и правоохранительными органами также осуществляется в форме: </w:t>
      </w:r>
    </w:p>
    <w:p w:rsidR="000530B0" w:rsidRPr="00C62FF7" w:rsidRDefault="00BD681E" w:rsidP="0085689A">
      <w:pPr>
        <w:numPr>
          <w:ilvl w:val="0"/>
          <w:numId w:val="5"/>
        </w:numPr>
        <w:ind w:left="-5" w:right="365"/>
        <w:rPr>
          <w:sz w:val="28"/>
          <w:szCs w:val="28"/>
        </w:rPr>
      </w:pPr>
      <w:r w:rsidRPr="00C62FF7">
        <w:rPr>
          <w:sz w:val="28"/>
          <w:szCs w:val="28"/>
        </w:rPr>
        <w:t>оказания содействия уполномоченным представителям контрольно- надзорных и правоохранительных органов при проведении ими контрольно</w:t>
      </w:r>
      <w:r w:rsidR="0085689A" w:rsidRPr="00C62FF7">
        <w:rPr>
          <w:sz w:val="28"/>
          <w:szCs w:val="28"/>
        </w:rPr>
        <w:t>-</w:t>
      </w:r>
      <w:r w:rsidRPr="00C62FF7">
        <w:rPr>
          <w:sz w:val="28"/>
          <w:szCs w:val="28"/>
        </w:rPr>
        <w:t xml:space="preserve">надзорных мероприятий в отношении организации по вопросам предупреждения и противодействия коррупции; </w:t>
      </w:r>
    </w:p>
    <w:p w:rsidR="000530B0" w:rsidRPr="0085689A" w:rsidRDefault="00BD681E" w:rsidP="0085689A">
      <w:pPr>
        <w:numPr>
          <w:ilvl w:val="0"/>
          <w:numId w:val="5"/>
        </w:numPr>
        <w:spacing w:after="134"/>
        <w:ind w:right="365"/>
        <w:rPr>
          <w:sz w:val="28"/>
          <w:szCs w:val="28"/>
        </w:rPr>
      </w:pPr>
      <w:r w:rsidRPr="0085689A">
        <w:rPr>
          <w:sz w:val="28"/>
          <w:szCs w:val="28"/>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 розыскные мероприятия.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0530B0" w:rsidRPr="0085689A" w:rsidRDefault="00BD681E" w:rsidP="0085689A">
      <w:pPr>
        <w:ind w:left="-5" w:right="365"/>
        <w:rPr>
          <w:sz w:val="28"/>
          <w:szCs w:val="28"/>
        </w:rPr>
      </w:pPr>
      <w:r w:rsidRPr="0085689A">
        <w:rPr>
          <w:sz w:val="28"/>
          <w:szCs w:val="28"/>
        </w:rPr>
        <w:t>Руководитель организации и работники не допускают вмешательства в деятельность должностных лиц контрольно</w:t>
      </w:r>
      <w:r w:rsidR="0085689A">
        <w:rPr>
          <w:sz w:val="28"/>
          <w:szCs w:val="28"/>
        </w:rPr>
        <w:t>-</w:t>
      </w:r>
      <w:r w:rsidRPr="0085689A">
        <w:rPr>
          <w:sz w:val="28"/>
          <w:szCs w:val="28"/>
        </w:rPr>
        <w:t xml:space="preserve">надзорных и правоохранительных органов. </w:t>
      </w:r>
    </w:p>
    <w:p w:rsidR="000530B0" w:rsidRPr="0085689A" w:rsidRDefault="00BD681E" w:rsidP="0085689A">
      <w:pPr>
        <w:spacing w:after="0" w:line="259" w:lineRule="auto"/>
        <w:ind w:left="0" w:right="0" w:firstLine="0"/>
        <w:rPr>
          <w:sz w:val="28"/>
          <w:szCs w:val="28"/>
        </w:rPr>
      </w:pPr>
      <w:r w:rsidRPr="0085689A">
        <w:rPr>
          <w:sz w:val="28"/>
          <w:szCs w:val="28"/>
        </w:rPr>
        <w:t xml:space="preserve"> </w:t>
      </w:r>
    </w:p>
    <w:p w:rsidR="000530B0" w:rsidRPr="0085689A" w:rsidRDefault="00BD681E" w:rsidP="0085689A">
      <w:pPr>
        <w:spacing w:after="0" w:line="259" w:lineRule="auto"/>
        <w:ind w:left="2555" w:right="0" w:firstLine="0"/>
        <w:rPr>
          <w:sz w:val="28"/>
          <w:szCs w:val="28"/>
        </w:rPr>
      </w:pPr>
      <w:r w:rsidRPr="0085689A">
        <w:rPr>
          <w:b/>
          <w:sz w:val="28"/>
          <w:szCs w:val="28"/>
        </w:rPr>
        <w:t xml:space="preserve"> </w:t>
      </w:r>
    </w:p>
    <w:p w:rsidR="000530B0" w:rsidRPr="0085689A" w:rsidRDefault="00BD681E" w:rsidP="0085689A">
      <w:pPr>
        <w:spacing w:after="0" w:line="259" w:lineRule="auto"/>
        <w:ind w:left="0" w:right="0" w:firstLine="0"/>
        <w:jc w:val="left"/>
        <w:rPr>
          <w:sz w:val="28"/>
          <w:szCs w:val="28"/>
        </w:rPr>
      </w:pPr>
      <w:r w:rsidRPr="0085689A">
        <w:rPr>
          <w:sz w:val="28"/>
          <w:szCs w:val="28"/>
        </w:rPr>
        <w:t xml:space="preserve"> </w:t>
      </w:r>
    </w:p>
    <w:p w:rsidR="000530B0" w:rsidRPr="0085689A" w:rsidRDefault="00BD681E" w:rsidP="0085689A">
      <w:pPr>
        <w:spacing w:after="92" w:line="321" w:lineRule="auto"/>
        <w:ind w:left="2113" w:right="15" w:hanging="898"/>
        <w:jc w:val="left"/>
        <w:rPr>
          <w:sz w:val="28"/>
          <w:szCs w:val="28"/>
        </w:rPr>
      </w:pPr>
      <w:r w:rsidRPr="0085689A">
        <w:rPr>
          <w:b/>
          <w:sz w:val="28"/>
          <w:szCs w:val="28"/>
        </w:rPr>
        <w:t xml:space="preserve">17.Порядок пересмотра и внесения изменений в Антикоррупционную политику </w:t>
      </w:r>
    </w:p>
    <w:p w:rsidR="000530B0" w:rsidRPr="0085689A" w:rsidRDefault="00BD681E" w:rsidP="0085689A">
      <w:pPr>
        <w:ind w:left="221" w:right="365" w:firstLine="706"/>
        <w:rPr>
          <w:sz w:val="28"/>
          <w:szCs w:val="28"/>
        </w:rPr>
      </w:pPr>
      <w:r w:rsidRPr="0085689A">
        <w:rPr>
          <w:rFonts w:eastAsia="Arial"/>
          <w:sz w:val="28"/>
          <w:szCs w:val="28"/>
        </w:rPr>
        <w:t xml:space="preserve"> </w:t>
      </w:r>
      <w:r w:rsidRPr="0085689A">
        <w:rPr>
          <w:sz w:val="28"/>
          <w:szCs w:val="28"/>
        </w:rPr>
        <w:t xml:space="preserve">Организация осуществляет регулярный мониторинг эффективности реализации Антикоррупционной политики. </w:t>
      </w:r>
    </w:p>
    <w:p w:rsidR="000530B0" w:rsidRPr="0085689A" w:rsidRDefault="00BD681E" w:rsidP="0085689A">
      <w:pPr>
        <w:tabs>
          <w:tab w:val="center" w:pos="927"/>
          <w:tab w:val="center" w:pos="2615"/>
          <w:tab w:val="center" w:pos="4160"/>
          <w:tab w:val="center" w:pos="5745"/>
          <w:tab w:val="center" w:pos="7150"/>
          <w:tab w:val="center" w:pos="8436"/>
        </w:tabs>
        <w:spacing w:after="23" w:line="259" w:lineRule="auto"/>
        <w:ind w:left="0" w:right="0" w:firstLine="0"/>
        <w:rPr>
          <w:sz w:val="28"/>
          <w:szCs w:val="28"/>
        </w:rPr>
      </w:pPr>
      <w:r w:rsidRPr="0085689A">
        <w:rPr>
          <w:rFonts w:eastAsia="Calibri"/>
          <w:sz w:val="28"/>
          <w:szCs w:val="28"/>
        </w:rPr>
        <w:tab/>
      </w:r>
      <w:r w:rsidR="0085689A">
        <w:rPr>
          <w:rFonts w:eastAsia="Arial"/>
          <w:sz w:val="28"/>
          <w:szCs w:val="28"/>
        </w:rPr>
        <w:t xml:space="preserve">        </w:t>
      </w:r>
      <w:r w:rsidRPr="0085689A">
        <w:rPr>
          <w:sz w:val="28"/>
          <w:szCs w:val="28"/>
        </w:rPr>
        <w:t xml:space="preserve">Должностное </w:t>
      </w:r>
      <w:r w:rsidRPr="0085689A">
        <w:rPr>
          <w:sz w:val="28"/>
          <w:szCs w:val="28"/>
        </w:rPr>
        <w:tab/>
        <w:t xml:space="preserve">лицо, </w:t>
      </w:r>
      <w:r w:rsidRPr="0085689A">
        <w:rPr>
          <w:sz w:val="28"/>
          <w:szCs w:val="28"/>
        </w:rPr>
        <w:tab/>
        <w:t xml:space="preserve">ответственное </w:t>
      </w:r>
      <w:r w:rsidRPr="0085689A">
        <w:rPr>
          <w:sz w:val="28"/>
          <w:szCs w:val="28"/>
        </w:rPr>
        <w:tab/>
        <w:t xml:space="preserve">за </w:t>
      </w:r>
      <w:r w:rsidRPr="0085689A">
        <w:rPr>
          <w:sz w:val="28"/>
          <w:szCs w:val="28"/>
        </w:rPr>
        <w:tab/>
        <w:t xml:space="preserve">реализацию </w:t>
      </w:r>
    </w:p>
    <w:p w:rsidR="000530B0" w:rsidRPr="0085689A" w:rsidRDefault="00BD681E" w:rsidP="0085689A">
      <w:pPr>
        <w:ind w:left="231" w:right="365"/>
        <w:rPr>
          <w:sz w:val="28"/>
          <w:szCs w:val="28"/>
        </w:rPr>
      </w:pPr>
      <w:r w:rsidRPr="0085689A">
        <w:rPr>
          <w:sz w:val="28"/>
          <w:szCs w:val="28"/>
        </w:rPr>
        <w:t xml:space="preserve">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p>
    <w:p w:rsidR="000530B0" w:rsidRPr="0085689A" w:rsidRDefault="00BD681E" w:rsidP="00C62FF7">
      <w:pPr>
        <w:spacing w:after="90" w:line="294" w:lineRule="auto"/>
        <w:ind w:left="221" w:right="352" w:firstLine="0"/>
        <w:rPr>
          <w:sz w:val="28"/>
          <w:szCs w:val="28"/>
        </w:rPr>
      </w:pPr>
      <w:r w:rsidRPr="0085689A">
        <w:rPr>
          <w:sz w:val="28"/>
          <w:szCs w:val="28"/>
        </w:rPr>
        <w:t xml:space="preserve">Пересмотр </w:t>
      </w:r>
      <w:r w:rsidRPr="0085689A">
        <w:rPr>
          <w:sz w:val="28"/>
          <w:szCs w:val="28"/>
        </w:rPr>
        <w:tab/>
        <w:t xml:space="preserve">принятой </w:t>
      </w:r>
      <w:r w:rsidRPr="0085689A">
        <w:rPr>
          <w:sz w:val="28"/>
          <w:szCs w:val="28"/>
        </w:rPr>
        <w:tab/>
        <w:t xml:space="preserve">Антикоррупционной </w:t>
      </w:r>
      <w:r w:rsidRPr="0085689A">
        <w:rPr>
          <w:sz w:val="28"/>
          <w:szCs w:val="28"/>
        </w:rPr>
        <w:tab/>
        <w:t xml:space="preserve">политики </w:t>
      </w:r>
      <w:r w:rsidRPr="0085689A">
        <w:rPr>
          <w:sz w:val="28"/>
          <w:szCs w:val="28"/>
        </w:rPr>
        <w:tab/>
        <w:t xml:space="preserve">может проводиться </w:t>
      </w:r>
      <w:r w:rsidRPr="0085689A">
        <w:rPr>
          <w:sz w:val="28"/>
          <w:szCs w:val="28"/>
        </w:rPr>
        <w:tab/>
        <w:t xml:space="preserve">в </w:t>
      </w:r>
      <w:r w:rsidRPr="0085689A">
        <w:rPr>
          <w:sz w:val="28"/>
          <w:szCs w:val="28"/>
        </w:rPr>
        <w:tab/>
        <w:t xml:space="preserve">случае </w:t>
      </w:r>
      <w:r w:rsidRPr="0085689A">
        <w:rPr>
          <w:sz w:val="28"/>
          <w:szCs w:val="28"/>
        </w:rPr>
        <w:tab/>
        <w:t>вн</w:t>
      </w:r>
      <w:r w:rsidR="00C62FF7">
        <w:rPr>
          <w:sz w:val="28"/>
          <w:szCs w:val="28"/>
        </w:rPr>
        <w:t xml:space="preserve">есения </w:t>
      </w:r>
      <w:r w:rsidR="00C62FF7">
        <w:rPr>
          <w:sz w:val="28"/>
          <w:szCs w:val="28"/>
        </w:rPr>
        <w:tab/>
        <w:t xml:space="preserve">изменений </w:t>
      </w:r>
      <w:r w:rsidR="00C62FF7">
        <w:rPr>
          <w:sz w:val="28"/>
          <w:szCs w:val="28"/>
        </w:rPr>
        <w:tab/>
        <w:t xml:space="preserve">в </w:t>
      </w:r>
      <w:r w:rsidR="00C62FF7">
        <w:rPr>
          <w:sz w:val="28"/>
          <w:szCs w:val="28"/>
        </w:rPr>
        <w:tab/>
        <w:t xml:space="preserve">трудовое </w:t>
      </w:r>
      <w:r w:rsidRPr="0085689A">
        <w:rPr>
          <w:sz w:val="28"/>
          <w:szCs w:val="28"/>
        </w:rPr>
        <w:t xml:space="preserve">законодательство, законодательство о противодействии коррупции, </w:t>
      </w:r>
      <w:r w:rsidRPr="0085689A">
        <w:rPr>
          <w:sz w:val="28"/>
          <w:szCs w:val="28"/>
        </w:rPr>
        <w:lastRenderedPageBreak/>
        <w:t>изменения организационно –</w:t>
      </w:r>
      <w:r w:rsidRPr="0085689A">
        <w:rPr>
          <w:rFonts w:eastAsia="Arial"/>
          <w:sz w:val="28"/>
          <w:szCs w:val="28"/>
        </w:rPr>
        <w:t xml:space="preserve"> </w:t>
      </w:r>
      <w:r w:rsidRPr="0085689A">
        <w:rPr>
          <w:sz w:val="28"/>
          <w:szCs w:val="28"/>
        </w:rPr>
        <w:t xml:space="preserve">правовой формы или организационно – штатной структуры организации. </w:t>
      </w:r>
    </w:p>
    <w:p w:rsidR="000530B0" w:rsidRPr="0085689A" w:rsidRDefault="000530B0" w:rsidP="0085689A">
      <w:pPr>
        <w:spacing w:after="212" w:line="259" w:lineRule="auto"/>
        <w:ind w:left="0" w:right="0" w:firstLine="0"/>
        <w:jc w:val="center"/>
        <w:rPr>
          <w:sz w:val="28"/>
          <w:szCs w:val="28"/>
        </w:rPr>
      </w:pPr>
    </w:p>
    <w:p w:rsidR="000530B0" w:rsidRPr="0085689A" w:rsidRDefault="00BD681E" w:rsidP="0085689A">
      <w:pPr>
        <w:pStyle w:val="1"/>
        <w:numPr>
          <w:ilvl w:val="0"/>
          <w:numId w:val="0"/>
        </w:numPr>
        <w:spacing w:after="163"/>
        <w:ind w:left="201" w:right="191"/>
        <w:rPr>
          <w:sz w:val="28"/>
          <w:szCs w:val="28"/>
        </w:rPr>
      </w:pPr>
      <w:r w:rsidRPr="0085689A">
        <w:rPr>
          <w:sz w:val="28"/>
          <w:szCs w:val="28"/>
        </w:rPr>
        <w:t>16.Ответственностьработниковза несоблюдение требований антикоррупционной политики</w:t>
      </w:r>
    </w:p>
    <w:p w:rsidR="000530B0" w:rsidRPr="0085689A" w:rsidRDefault="0085689A" w:rsidP="0085689A">
      <w:pPr>
        <w:ind w:left="-5" w:right="365"/>
        <w:jc w:val="left"/>
        <w:rPr>
          <w:sz w:val="28"/>
          <w:szCs w:val="28"/>
        </w:rPr>
      </w:pPr>
      <w:r>
        <w:rPr>
          <w:sz w:val="28"/>
          <w:szCs w:val="28"/>
        </w:rPr>
        <w:t xml:space="preserve">      </w:t>
      </w:r>
      <w:r w:rsidR="00BD681E" w:rsidRPr="0085689A">
        <w:rPr>
          <w:sz w:val="28"/>
          <w:szCs w:val="28"/>
        </w:rPr>
        <w:t xml:space="preserve">Организация и ее работники должны соблюдать нормы </w:t>
      </w:r>
      <w:r w:rsidR="00C62FF7">
        <w:rPr>
          <w:sz w:val="28"/>
          <w:szCs w:val="28"/>
        </w:rPr>
        <w:t>за</w:t>
      </w:r>
      <w:r w:rsidR="00BD681E" w:rsidRPr="0085689A">
        <w:rPr>
          <w:sz w:val="28"/>
          <w:szCs w:val="28"/>
        </w:rPr>
        <w:t>конодательства о противодействии коррупции.</w:t>
      </w:r>
    </w:p>
    <w:p w:rsidR="000530B0" w:rsidRPr="0085689A" w:rsidRDefault="0085689A" w:rsidP="0085689A">
      <w:pPr>
        <w:spacing w:after="150"/>
        <w:ind w:left="-5" w:right="365"/>
        <w:jc w:val="left"/>
        <w:rPr>
          <w:sz w:val="28"/>
          <w:szCs w:val="28"/>
        </w:rPr>
      </w:pPr>
      <w:r>
        <w:rPr>
          <w:sz w:val="28"/>
          <w:szCs w:val="28"/>
        </w:rPr>
        <w:t xml:space="preserve">      </w:t>
      </w:r>
      <w:r w:rsidR="00BD681E" w:rsidRPr="0085689A">
        <w:rPr>
          <w:sz w:val="28"/>
          <w:szCs w:val="28"/>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0530B0" w:rsidRPr="0085689A" w:rsidRDefault="00BD681E" w:rsidP="0085689A">
      <w:pPr>
        <w:tabs>
          <w:tab w:val="center" w:pos="6774"/>
        </w:tabs>
        <w:spacing w:after="178" w:line="259" w:lineRule="auto"/>
        <w:ind w:left="4129" w:right="0" w:firstLine="0"/>
        <w:jc w:val="left"/>
        <w:rPr>
          <w:sz w:val="28"/>
          <w:szCs w:val="28"/>
        </w:rPr>
      </w:pPr>
      <w:r w:rsidRPr="0085689A">
        <w:rPr>
          <w:rFonts w:eastAsia="Calibri"/>
          <w:sz w:val="28"/>
          <w:szCs w:val="28"/>
        </w:rPr>
        <w:t xml:space="preserve"> </w:t>
      </w:r>
      <w:r w:rsidR="0085689A">
        <w:rPr>
          <w:rFonts w:eastAsia="Calibri"/>
          <w:sz w:val="28"/>
          <w:szCs w:val="28"/>
        </w:rPr>
        <w:tab/>
      </w:r>
    </w:p>
    <w:p w:rsidR="000530B0" w:rsidRPr="0085689A" w:rsidRDefault="00BD681E" w:rsidP="0085689A">
      <w:pPr>
        <w:spacing w:after="214" w:line="259" w:lineRule="auto"/>
        <w:ind w:left="4120" w:right="0" w:firstLine="0"/>
        <w:rPr>
          <w:sz w:val="28"/>
          <w:szCs w:val="28"/>
        </w:rPr>
      </w:pPr>
      <w:r w:rsidRPr="0085689A">
        <w:rPr>
          <w:rFonts w:eastAsia="Calibri"/>
          <w:sz w:val="28"/>
          <w:szCs w:val="28"/>
        </w:rPr>
        <w:t xml:space="preserve"> </w:t>
      </w:r>
    </w:p>
    <w:p w:rsidR="000530B0" w:rsidRPr="0085689A" w:rsidRDefault="00BD681E" w:rsidP="0085689A">
      <w:pPr>
        <w:spacing w:after="238" w:line="259" w:lineRule="auto"/>
        <w:ind w:left="4120" w:right="0" w:firstLine="0"/>
        <w:rPr>
          <w:sz w:val="28"/>
          <w:szCs w:val="28"/>
        </w:rPr>
      </w:pPr>
      <w:r w:rsidRPr="0085689A">
        <w:rPr>
          <w:rFonts w:eastAsia="Calibri"/>
          <w:sz w:val="28"/>
          <w:szCs w:val="28"/>
        </w:rPr>
        <w:t xml:space="preserve"> </w:t>
      </w:r>
    </w:p>
    <w:p w:rsidR="000530B0" w:rsidRPr="0085689A" w:rsidRDefault="00BD681E" w:rsidP="0085689A">
      <w:pPr>
        <w:spacing w:after="0" w:line="259" w:lineRule="auto"/>
        <w:ind w:left="0" w:right="0" w:firstLine="0"/>
        <w:rPr>
          <w:sz w:val="28"/>
          <w:szCs w:val="28"/>
        </w:rPr>
      </w:pPr>
      <w:r w:rsidRPr="0085689A">
        <w:rPr>
          <w:rFonts w:eastAsia="Calibri"/>
          <w:sz w:val="28"/>
          <w:szCs w:val="28"/>
        </w:rPr>
        <w:t xml:space="preserve"> </w:t>
      </w:r>
    </w:p>
    <w:sectPr w:rsidR="000530B0" w:rsidRPr="0085689A">
      <w:pgSz w:w="11904" w:h="16838"/>
      <w:pgMar w:top="1179" w:right="785" w:bottom="1158"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DB" w:rsidRDefault="008132DB" w:rsidP="006732D3">
      <w:pPr>
        <w:spacing w:after="0" w:line="240" w:lineRule="auto"/>
      </w:pPr>
      <w:r>
        <w:separator/>
      </w:r>
    </w:p>
  </w:endnote>
  <w:endnote w:type="continuationSeparator" w:id="0">
    <w:p w:rsidR="008132DB" w:rsidRDefault="008132DB" w:rsidP="0067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DB" w:rsidRDefault="008132DB" w:rsidP="006732D3">
      <w:pPr>
        <w:spacing w:after="0" w:line="240" w:lineRule="auto"/>
      </w:pPr>
      <w:r>
        <w:separator/>
      </w:r>
    </w:p>
  </w:footnote>
  <w:footnote w:type="continuationSeparator" w:id="0">
    <w:p w:rsidR="008132DB" w:rsidRDefault="008132DB" w:rsidP="00673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735"/>
    <w:multiLevelType w:val="hybridMultilevel"/>
    <w:tmpl w:val="663EB45C"/>
    <w:lvl w:ilvl="0" w:tplc="A2E85166">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CCE8438">
      <w:start w:val="1"/>
      <w:numFmt w:val="lowerLetter"/>
      <w:lvlText w:val="%2"/>
      <w:lvlJc w:val="left"/>
      <w:pPr>
        <w:ind w:left="4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DFAB8A8">
      <w:start w:val="1"/>
      <w:numFmt w:val="lowerRoman"/>
      <w:lvlText w:val="%3"/>
      <w:lvlJc w:val="left"/>
      <w:pPr>
        <w:ind w:left="5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2E6A76C">
      <w:start w:val="1"/>
      <w:numFmt w:val="decimal"/>
      <w:lvlText w:val="%4"/>
      <w:lvlJc w:val="left"/>
      <w:pPr>
        <w:ind w:left="5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B4251B4">
      <w:start w:val="1"/>
      <w:numFmt w:val="lowerLetter"/>
      <w:lvlText w:val="%5"/>
      <w:lvlJc w:val="left"/>
      <w:pPr>
        <w:ind w:left="6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B0A9B4">
      <w:start w:val="1"/>
      <w:numFmt w:val="lowerRoman"/>
      <w:lvlText w:val="%6"/>
      <w:lvlJc w:val="left"/>
      <w:pPr>
        <w:ind w:left="7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FA2EE88">
      <w:start w:val="1"/>
      <w:numFmt w:val="decimal"/>
      <w:lvlText w:val="%7"/>
      <w:lvlJc w:val="left"/>
      <w:pPr>
        <w:ind w:left="8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C20E3E">
      <w:start w:val="1"/>
      <w:numFmt w:val="lowerLetter"/>
      <w:lvlText w:val="%8"/>
      <w:lvlJc w:val="left"/>
      <w:pPr>
        <w:ind w:left="87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97C57D0">
      <w:start w:val="1"/>
      <w:numFmt w:val="lowerRoman"/>
      <w:lvlText w:val="%9"/>
      <w:lvlJc w:val="left"/>
      <w:pPr>
        <w:ind w:left="94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13636B3E"/>
    <w:multiLevelType w:val="hybridMultilevel"/>
    <w:tmpl w:val="CFD4882C"/>
    <w:lvl w:ilvl="0" w:tplc="66A4224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ABF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AA0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6B6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601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C2F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052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212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458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E5F065B"/>
    <w:multiLevelType w:val="hybridMultilevel"/>
    <w:tmpl w:val="25CAF9CE"/>
    <w:lvl w:ilvl="0" w:tplc="1C22843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84952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00401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EAB8A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58A0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DC2C6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FCF4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D41A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9436B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0B46097"/>
    <w:multiLevelType w:val="hybridMultilevel"/>
    <w:tmpl w:val="84148AE4"/>
    <w:lvl w:ilvl="0" w:tplc="D97025A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EFB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0F7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65B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A6A5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A61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4BD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249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2D6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B7A2BC9"/>
    <w:multiLevelType w:val="hybridMultilevel"/>
    <w:tmpl w:val="019045E0"/>
    <w:lvl w:ilvl="0" w:tplc="F21CBC2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2F6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6B3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677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462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CB0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679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06C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A65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6755641"/>
    <w:multiLevelType w:val="hybridMultilevel"/>
    <w:tmpl w:val="65EC8718"/>
    <w:lvl w:ilvl="0" w:tplc="1DE2E36C">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C65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ABA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0DA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A2E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6C2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059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AB9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E6C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B0"/>
    <w:rsid w:val="00024D2A"/>
    <w:rsid w:val="000530B0"/>
    <w:rsid w:val="000D2D5E"/>
    <w:rsid w:val="00220352"/>
    <w:rsid w:val="00510D4A"/>
    <w:rsid w:val="00624CBC"/>
    <w:rsid w:val="00635F63"/>
    <w:rsid w:val="006732D3"/>
    <w:rsid w:val="007328B4"/>
    <w:rsid w:val="007F6643"/>
    <w:rsid w:val="008132DB"/>
    <w:rsid w:val="0085689A"/>
    <w:rsid w:val="008637A5"/>
    <w:rsid w:val="009A59BB"/>
    <w:rsid w:val="009C6979"/>
    <w:rsid w:val="00A71502"/>
    <w:rsid w:val="00A82506"/>
    <w:rsid w:val="00AB6CB2"/>
    <w:rsid w:val="00BD681E"/>
    <w:rsid w:val="00C62FF7"/>
    <w:rsid w:val="00CD1944"/>
    <w:rsid w:val="00D031DC"/>
    <w:rsid w:val="00D56F6C"/>
    <w:rsid w:val="00D8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7" w:line="285" w:lineRule="auto"/>
      <w:ind w:left="10" w:right="38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6"/>
      </w:numPr>
      <w:spacing w:after="113" w:line="271" w:lineRule="auto"/>
      <w:ind w:left="13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header"/>
    <w:basedOn w:val="a"/>
    <w:link w:val="a4"/>
    <w:uiPriority w:val="99"/>
    <w:unhideWhenUsed/>
    <w:rsid w:val="006732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32D3"/>
    <w:rPr>
      <w:rFonts w:ascii="Times New Roman" w:eastAsia="Times New Roman" w:hAnsi="Times New Roman" w:cs="Times New Roman"/>
      <w:color w:val="000000"/>
      <w:sz w:val="24"/>
    </w:rPr>
  </w:style>
  <w:style w:type="paragraph" w:styleId="a5">
    <w:name w:val="footer"/>
    <w:basedOn w:val="a"/>
    <w:link w:val="a6"/>
    <w:uiPriority w:val="99"/>
    <w:unhideWhenUsed/>
    <w:rsid w:val="006732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32D3"/>
    <w:rPr>
      <w:rFonts w:ascii="Times New Roman" w:eastAsia="Times New Roman" w:hAnsi="Times New Roman" w:cs="Times New Roman"/>
      <w:color w:val="000000"/>
      <w:sz w:val="24"/>
    </w:rPr>
  </w:style>
  <w:style w:type="character" w:styleId="a7">
    <w:name w:val="annotation reference"/>
    <w:basedOn w:val="a0"/>
    <w:uiPriority w:val="99"/>
    <w:semiHidden/>
    <w:unhideWhenUsed/>
    <w:rsid w:val="0085689A"/>
    <w:rPr>
      <w:sz w:val="16"/>
      <w:szCs w:val="16"/>
    </w:rPr>
  </w:style>
  <w:style w:type="paragraph" w:styleId="a8">
    <w:name w:val="annotation text"/>
    <w:basedOn w:val="a"/>
    <w:link w:val="a9"/>
    <w:uiPriority w:val="99"/>
    <w:semiHidden/>
    <w:unhideWhenUsed/>
    <w:rsid w:val="0085689A"/>
    <w:pPr>
      <w:spacing w:line="240" w:lineRule="auto"/>
    </w:pPr>
    <w:rPr>
      <w:sz w:val="20"/>
      <w:szCs w:val="20"/>
    </w:rPr>
  </w:style>
  <w:style w:type="character" w:customStyle="1" w:styleId="a9">
    <w:name w:val="Текст примечания Знак"/>
    <w:basedOn w:val="a0"/>
    <w:link w:val="a8"/>
    <w:uiPriority w:val="99"/>
    <w:semiHidden/>
    <w:rsid w:val="0085689A"/>
    <w:rPr>
      <w:rFonts w:ascii="Times New Roman" w:eastAsia="Times New Roman" w:hAnsi="Times New Roman" w:cs="Times New Roman"/>
      <w:color w:val="000000"/>
      <w:sz w:val="20"/>
      <w:szCs w:val="20"/>
    </w:rPr>
  </w:style>
  <w:style w:type="paragraph" w:styleId="aa">
    <w:name w:val="annotation subject"/>
    <w:basedOn w:val="a8"/>
    <w:next w:val="a8"/>
    <w:link w:val="ab"/>
    <w:uiPriority w:val="99"/>
    <w:semiHidden/>
    <w:unhideWhenUsed/>
    <w:rsid w:val="0085689A"/>
    <w:rPr>
      <w:b/>
      <w:bCs/>
    </w:rPr>
  </w:style>
  <w:style w:type="character" w:customStyle="1" w:styleId="ab">
    <w:name w:val="Тема примечания Знак"/>
    <w:basedOn w:val="a9"/>
    <w:link w:val="aa"/>
    <w:uiPriority w:val="99"/>
    <w:semiHidden/>
    <w:rsid w:val="0085689A"/>
    <w:rPr>
      <w:rFonts w:ascii="Times New Roman" w:eastAsia="Times New Roman" w:hAnsi="Times New Roman" w:cs="Times New Roman"/>
      <w:b/>
      <w:bCs/>
      <w:color w:val="000000"/>
      <w:sz w:val="20"/>
      <w:szCs w:val="20"/>
    </w:rPr>
  </w:style>
  <w:style w:type="paragraph" w:styleId="ac">
    <w:name w:val="Balloon Text"/>
    <w:basedOn w:val="a"/>
    <w:link w:val="ad"/>
    <w:uiPriority w:val="99"/>
    <w:semiHidden/>
    <w:unhideWhenUsed/>
    <w:rsid w:val="0085689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5689A"/>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7" w:line="285" w:lineRule="auto"/>
      <w:ind w:left="10" w:right="38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6"/>
      </w:numPr>
      <w:spacing w:after="113" w:line="271" w:lineRule="auto"/>
      <w:ind w:left="13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header"/>
    <w:basedOn w:val="a"/>
    <w:link w:val="a4"/>
    <w:uiPriority w:val="99"/>
    <w:unhideWhenUsed/>
    <w:rsid w:val="006732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32D3"/>
    <w:rPr>
      <w:rFonts w:ascii="Times New Roman" w:eastAsia="Times New Roman" w:hAnsi="Times New Roman" w:cs="Times New Roman"/>
      <w:color w:val="000000"/>
      <w:sz w:val="24"/>
    </w:rPr>
  </w:style>
  <w:style w:type="paragraph" w:styleId="a5">
    <w:name w:val="footer"/>
    <w:basedOn w:val="a"/>
    <w:link w:val="a6"/>
    <w:uiPriority w:val="99"/>
    <w:unhideWhenUsed/>
    <w:rsid w:val="006732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32D3"/>
    <w:rPr>
      <w:rFonts w:ascii="Times New Roman" w:eastAsia="Times New Roman" w:hAnsi="Times New Roman" w:cs="Times New Roman"/>
      <w:color w:val="000000"/>
      <w:sz w:val="24"/>
    </w:rPr>
  </w:style>
  <w:style w:type="character" w:styleId="a7">
    <w:name w:val="annotation reference"/>
    <w:basedOn w:val="a0"/>
    <w:uiPriority w:val="99"/>
    <w:semiHidden/>
    <w:unhideWhenUsed/>
    <w:rsid w:val="0085689A"/>
    <w:rPr>
      <w:sz w:val="16"/>
      <w:szCs w:val="16"/>
    </w:rPr>
  </w:style>
  <w:style w:type="paragraph" w:styleId="a8">
    <w:name w:val="annotation text"/>
    <w:basedOn w:val="a"/>
    <w:link w:val="a9"/>
    <w:uiPriority w:val="99"/>
    <w:semiHidden/>
    <w:unhideWhenUsed/>
    <w:rsid w:val="0085689A"/>
    <w:pPr>
      <w:spacing w:line="240" w:lineRule="auto"/>
    </w:pPr>
    <w:rPr>
      <w:sz w:val="20"/>
      <w:szCs w:val="20"/>
    </w:rPr>
  </w:style>
  <w:style w:type="character" w:customStyle="1" w:styleId="a9">
    <w:name w:val="Текст примечания Знак"/>
    <w:basedOn w:val="a0"/>
    <w:link w:val="a8"/>
    <w:uiPriority w:val="99"/>
    <w:semiHidden/>
    <w:rsid w:val="0085689A"/>
    <w:rPr>
      <w:rFonts w:ascii="Times New Roman" w:eastAsia="Times New Roman" w:hAnsi="Times New Roman" w:cs="Times New Roman"/>
      <w:color w:val="000000"/>
      <w:sz w:val="20"/>
      <w:szCs w:val="20"/>
    </w:rPr>
  </w:style>
  <w:style w:type="paragraph" w:styleId="aa">
    <w:name w:val="annotation subject"/>
    <w:basedOn w:val="a8"/>
    <w:next w:val="a8"/>
    <w:link w:val="ab"/>
    <w:uiPriority w:val="99"/>
    <w:semiHidden/>
    <w:unhideWhenUsed/>
    <w:rsid w:val="0085689A"/>
    <w:rPr>
      <w:b/>
      <w:bCs/>
    </w:rPr>
  </w:style>
  <w:style w:type="character" w:customStyle="1" w:styleId="ab">
    <w:name w:val="Тема примечания Знак"/>
    <w:basedOn w:val="a9"/>
    <w:link w:val="aa"/>
    <w:uiPriority w:val="99"/>
    <w:semiHidden/>
    <w:rsid w:val="0085689A"/>
    <w:rPr>
      <w:rFonts w:ascii="Times New Roman" w:eastAsia="Times New Roman" w:hAnsi="Times New Roman" w:cs="Times New Roman"/>
      <w:b/>
      <w:bCs/>
      <w:color w:val="000000"/>
      <w:sz w:val="20"/>
      <w:szCs w:val="20"/>
    </w:rPr>
  </w:style>
  <w:style w:type="paragraph" w:styleId="ac">
    <w:name w:val="Balloon Text"/>
    <w:basedOn w:val="a"/>
    <w:link w:val="ad"/>
    <w:uiPriority w:val="99"/>
    <w:semiHidden/>
    <w:unhideWhenUsed/>
    <w:rsid w:val="0085689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5689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3688</Words>
  <Characters>21023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cp:lastModifiedBy>
  <cp:revision>14</cp:revision>
  <dcterms:created xsi:type="dcterms:W3CDTF">2021-07-01T02:35:00Z</dcterms:created>
  <dcterms:modified xsi:type="dcterms:W3CDTF">2021-07-22T01:10:00Z</dcterms:modified>
</cp:coreProperties>
</file>