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D8" w:rsidRPr="00211CD8" w:rsidRDefault="00211CD8" w:rsidP="00211CD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211CD8">
        <w:rPr>
          <w:rFonts w:ascii="Times New Roman" w:hAnsi="Times New Roman"/>
          <w:b/>
          <w:sz w:val="26"/>
          <w:szCs w:val="24"/>
        </w:rPr>
        <w:t>МУНИЦИПАЛЬНЫЙ КОМИТЕТ</w:t>
      </w:r>
    </w:p>
    <w:p w:rsidR="00211CD8" w:rsidRPr="00211CD8" w:rsidRDefault="00211CD8" w:rsidP="00211CD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211CD8">
        <w:rPr>
          <w:rFonts w:ascii="Times New Roman" w:hAnsi="Times New Roman"/>
          <w:b/>
          <w:sz w:val="26"/>
          <w:szCs w:val="24"/>
        </w:rPr>
        <w:t>НОВИЦКОГО СЕЛЬСКОГО ПОСЕЛЕНИЯ</w:t>
      </w:r>
    </w:p>
    <w:p w:rsidR="00211CD8" w:rsidRPr="00211CD8" w:rsidRDefault="00211CD8" w:rsidP="00211CD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211CD8">
        <w:rPr>
          <w:rFonts w:ascii="Times New Roman" w:hAnsi="Times New Roman"/>
          <w:b/>
          <w:sz w:val="26"/>
          <w:szCs w:val="24"/>
        </w:rPr>
        <w:t>ПАРТИЗАНСКОГО МУНИЦИПАЛЬНОГО РАЙОНА</w:t>
      </w:r>
    </w:p>
    <w:p w:rsidR="00211CD8" w:rsidRPr="00211CD8" w:rsidRDefault="00211CD8" w:rsidP="00211CD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211CD8">
        <w:rPr>
          <w:rFonts w:ascii="Times New Roman" w:hAnsi="Times New Roman"/>
          <w:b/>
          <w:sz w:val="26"/>
          <w:szCs w:val="24"/>
        </w:rPr>
        <w:t>(третьего созыва)</w:t>
      </w:r>
    </w:p>
    <w:p w:rsidR="00211CD8" w:rsidRPr="00211CD8" w:rsidRDefault="00211CD8" w:rsidP="00211CD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211CD8" w:rsidRPr="00211CD8" w:rsidRDefault="00211CD8" w:rsidP="00211CD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1CD8">
        <w:rPr>
          <w:rFonts w:ascii="Times New Roman" w:hAnsi="Times New Roman"/>
          <w:b/>
          <w:sz w:val="26"/>
          <w:szCs w:val="26"/>
        </w:rPr>
        <w:t>РЕШЕНИЕ</w:t>
      </w:r>
    </w:p>
    <w:p w:rsidR="00211CD8" w:rsidRPr="00211CD8" w:rsidRDefault="00211CD8" w:rsidP="00211C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4993" w:rsidRDefault="00634993" w:rsidP="00153DF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53DFA" w:rsidRDefault="00F0766A" w:rsidP="00153DF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0" w:name="_GoBack"/>
      <w:r w:rsidRPr="00644FB7">
        <w:rPr>
          <w:rFonts w:ascii="Times New Roman" w:hAnsi="Times New Roman"/>
          <w:b/>
          <w:color w:val="000000" w:themeColor="text1"/>
          <w:sz w:val="26"/>
          <w:szCs w:val="26"/>
        </w:rPr>
        <w:t>Об установлении земельного налога</w:t>
      </w:r>
    </w:p>
    <w:p w:rsidR="00153DFA" w:rsidRDefault="00F0766A" w:rsidP="00153DF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644FB7">
        <w:rPr>
          <w:rFonts w:ascii="Times New Roman" w:hAnsi="Times New Roman"/>
          <w:b/>
          <w:color w:val="000000" w:themeColor="text1"/>
          <w:sz w:val="26"/>
          <w:szCs w:val="26"/>
        </w:rPr>
        <w:t xml:space="preserve">на территории </w:t>
      </w:r>
      <w:r w:rsidR="009B6168">
        <w:rPr>
          <w:rFonts w:ascii="Times New Roman" w:hAnsi="Times New Roman"/>
          <w:b/>
          <w:color w:val="000000" w:themeColor="text1"/>
          <w:sz w:val="26"/>
          <w:szCs w:val="26"/>
        </w:rPr>
        <w:t>Новицкого</w:t>
      </w:r>
      <w:r w:rsidRPr="00644FB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сельского поселения</w:t>
      </w:r>
    </w:p>
    <w:p w:rsidR="00F0766A" w:rsidRPr="00644FB7" w:rsidRDefault="00F0766A" w:rsidP="00153DF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644FB7">
        <w:rPr>
          <w:rFonts w:ascii="Times New Roman" w:hAnsi="Times New Roman"/>
          <w:b/>
          <w:color w:val="000000" w:themeColor="text1"/>
          <w:sz w:val="26"/>
          <w:szCs w:val="26"/>
        </w:rPr>
        <w:t>Парт</w:t>
      </w:r>
      <w:r w:rsidR="00153DFA">
        <w:rPr>
          <w:rFonts w:ascii="Times New Roman" w:hAnsi="Times New Roman"/>
          <w:b/>
          <w:color w:val="000000" w:themeColor="text1"/>
          <w:sz w:val="26"/>
          <w:szCs w:val="26"/>
        </w:rPr>
        <w:t>изанского муниципального района</w:t>
      </w:r>
    </w:p>
    <w:bookmarkEnd w:id="0"/>
    <w:p w:rsidR="00DA0358" w:rsidRPr="00644FB7" w:rsidRDefault="00DA0358" w:rsidP="00634993">
      <w:pPr>
        <w:pStyle w:val="3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:rsidR="00634993" w:rsidRPr="00211CD8" w:rsidRDefault="00634993" w:rsidP="00211CD8">
      <w:pPr>
        <w:pStyle w:val="3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11CD8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Налоговым кодексом Российской Федерации, </w:t>
      </w:r>
      <w:r w:rsidR="009D6032" w:rsidRPr="00211CD8">
        <w:rPr>
          <w:rFonts w:ascii="Times New Roman" w:hAnsi="Times New Roman"/>
          <w:color w:val="000000" w:themeColor="text1"/>
          <w:sz w:val="26"/>
          <w:szCs w:val="26"/>
        </w:rPr>
        <w:t>Федеральным Законом Российской Федерации от 02.12.2013 № 334-ФЗ «О внесении изменений в часть вторую Налогово</w:t>
      </w:r>
      <w:r w:rsidR="009F3F70" w:rsidRPr="00211CD8">
        <w:rPr>
          <w:rFonts w:ascii="Times New Roman" w:hAnsi="Times New Roman"/>
          <w:color w:val="000000" w:themeColor="text1"/>
          <w:sz w:val="26"/>
          <w:szCs w:val="26"/>
        </w:rPr>
        <w:t>го кодекса Российской Федерации</w:t>
      </w:r>
      <w:r w:rsidR="00203931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9F3F70" w:rsidRPr="00211CD8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9D6032" w:rsidRPr="00211CD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211CD8">
        <w:rPr>
          <w:rFonts w:ascii="Times New Roman" w:hAnsi="Times New Roman"/>
          <w:color w:val="000000" w:themeColor="text1"/>
          <w:sz w:val="26"/>
          <w:szCs w:val="26"/>
        </w:rPr>
        <w:t xml:space="preserve">Федеральным законом </w:t>
      </w:r>
      <w:r w:rsidR="009F3F70" w:rsidRPr="00211CD8">
        <w:rPr>
          <w:rFonts w:ascii="Times New Roman" w:hAnsi="Times New Roman"/>
          <w:color w:val="000000" w:themeColor="text1"/>
          <w:sz w:val="26"/>
          <w:szCs w:val="26"/>
        </w:rPr>
        <w:t xml:space="preserve">Российской Федерации </w:t>
      </w:r>
      <w:r w:rsidRPr="00211CD8">
        <w:rPr>
          <w:rFonts w:ascii="Times New Roman" w:hAnsi="Times New Roman"/>
          <w:color w:val="000000" w:themeColor="text1"/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Уставом </w:t>
      </w:r>
      <w:r w:rsidR="009B6168" w:rsidRPr="00211CD8">
        <w:rPr>
          <w:rFonts w:ascii="Times New Roman" w:hAnsi="Times New Roman"/>
          <w:color w:val="000000" w:themeColor="text1"/>
          <w:sz w:val="26"/>
          <w:szCs w:val="26"/>
        </w:rPr>
        <w:t xml:space="preserve">Новицкого </w:t>
      </w:r>
      <w:r w:rsidRPr="00211CD8">
        <w:rPr>
          <w:rFonts w:ascii="Times New Roman" w:hAnsi="Times New Roman"/>
          <w:color w:val="000000" w:themeColor="text1"/>
          <w:sz w:val="26"/>
          <w:szCs w:val="26"/>
        </w:rPr>
        <w:t>сельского поселения Парти</w:t>
      </w:r>
      <w:r w:rsidR="009D6032" w:rsidRPr="00211CD8">
        <w:rPr>
          <w:rFonts w:ascii="Times New Roman" w:hAnsi="Times New Roman"/>
          <w:color w:val="000000" w:themeColor="text1"/>
          <w:sz w:val="26"/>
          <w:szCs w:val="26"/>
        </w:rPr>
        <w:t>занского муниципального района</w:t>
      </w:r>
      <w:r w:rsidR="00AD317B" w:rsidRPr="00211CD8">
        <w:rPr>
          <w:rFonts w:ascii="Times New Roman" w:hAnsi="Times New Roman"/>
          <w:sz w:val="26"/>
          <w:szCs w:val="26"/>
        </w:rPr>
        <w:t xml:space="preserve">, </w:t>
      </w:r>
      <w:r w:rsidRPr="00211CD8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муниципальный комитет </w:t>
      </w:r>
      <w:r w:rsidR="009B6168" w:rsidRPr="00211CD8">
        <w:rPr>
          <w:rFonts w:ascii="Times New Roman" w:hAnsi="Times New Roman"/>
          <w:color w:val="000000" w:themeColor="text1"/>
          <w:sz w:val="26"/>
          <w:szCs w:val="26"/>
        </w:rPr>
        <w:t>Новицкого</w:t>
      </w:r>
      <w:r w:rsidRPr="00211CD8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Партизанского муниципального района</w:t>
      </w:r>
    </w:p>
    <w:p w:rsidR="00AD317B" w:rsidRPr="00211CD8" w:rsidRDefault="00AD317B" w:rsidP="00211CD8">
      <w:pPr>
        <w:spacing w:before="120" w:after="12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211CD8">
        <w:rPr>
          <w:rFonts w:ascii="Times New Roman" w:hAnsi="Times New Roman"/>
          <w:b/>
          <w:sz w:val="26"/>
          <w:szCs w:val="26"/>
        </w:rPr>
        <w:t>РЕШИЛ:</w:t>
      </w:r>
    </w:p>
    <w:p w:rsidR="00DA6835" w:rsidRPr="00211CD8" w:rsidRDefault="00DA6835" w:rsidP="0021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CD8">
        <w:rPr>
          <w:rFonts w:ascii="Times New Roman" w:hAnsi="Times New Roman"/>
          <w:sz w:val="26"/>
          <w:szCs w:val="26"/>
        </w:rPr>
        <w:t xml:space="preserve">1. Установить и ввести в действие на территории </w:t>
      </w:r>
      <w:r w:rsidRPr="00211CD8">
        <w:rPr>
          <w:rFonts w:ascii="Times New Roman" w:hAnsi="Times New Roman"/>
          <w:color w:val="000000" w:themeColor="text1"/>
          <w:sz w:val="26"/>
          <w:szCs w:val="26"/>
        </w:rPr>
        <w:t>Новицкого</w:t>
      </w:r>
      <w:r w:rsidRPr="00211CD8">
        <w:rPr>
          <w:rFonts w:ascii="Times New Roman" w:hAnsi="Times New Roman"/>
          <w:sz w:val="26"/>
          <w:szCs w:val="26"/>
        </w:rPr>
        <w:t xml:space="preserve"> сельского поселения Партизанского муниципального района земельный налог с 01 января 2020 года, определив налоговые ставки, порядок уплаты налога за земли, находящиеся в пределах границ </w:t>
      </w:r>
      <w:r w:rsidRPr="00211CD8">
        <w:rPr>
          <w:rFonts w:ascii="Times New Roman" w:hAnsi="Times New Roman"/>
          <w:color w:val="000000" w:themeColor="text1"/>
          <w:sz w:val="26"/>
          <w:szCs w:val="26"/>
        </w:rPr>
        <w:t>Новицкого</w:t>
      </w:r>
      <w:r w:rsidRPr="00211CD8">
        <w:rPr>
          <w:rFonts w:ascii="Times New Roman" w:hAnsi="Times New Roman"/>
          <w:sz w:val="26"/>
          <w:szCs w:val="26"/>
        </w:rPr>
        <w:t xml:space="preserve"> сельского поселения Партизанского муниципального района.</w:t>
      </w:r>
    </w:p>
    <w:p w:rsidR="00DA6835" w:rsidRPr="00211CD8" w:rsidRDefault="00DA6835" w:rsidP="0021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CD8">
        <w:rPr>
          <w:rFonts w:ascii="Times New Roman" w:hAnsi="Times New Roman"/>
          <w:sz w:val="26"/>
          <w:szCs w:val="26"/>
        </w:rPr>
        <w:t xml:space="preserve">2. Налогоплательщики земельного налога, объект налогообложения, налоговая база и налоговый период определяются Налоговым </w:t>
      </w:r>
      <w:hyperlink r:id="rId7" w:history="1">
        <w:r w:rsidRPr="00211CD8">
          <w:rPr>
            <w:rFonts w:ascii="Times New Roman" w:hAnsi="Times New Roman"/>
            <w:sz w:val="26"/>
            <w:szCs w:val="26"/>
          </w:rPr>
          <w:t>кодексом</w:t>
        </w:r>
      </w:hyperlink>
      <w:r w:rsidRPr="00211CD8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C5585A">
        <w:rPr>
          <w:rFonts w:ascii="Times New Roman" w:hAnsi="Times New Roman"/>
          <w:sz w:val="26"/>
          <w:szCs w:val="26"/>
        </w:rPr>
        <w:t xml:space="preserve"> (далее – Налоговым кодексом)</w:t>
      </w:r>
      <w:r w:rsidRPr="00211CD8">
        <w:rPr>
          <w:rFonts w:ascii="Times New Roman" w:hAnsi="Times New Roman"/>
          <w:sz w:val="26"/>
          <w:szCs w:val="26"/>
        </w:rPr>
        <w:t>.</w:t>
      </w:r>
    </w:p>
    <w:p w:rsidR="00DA6835" w:rsidRPr="00211CD8" w:rsidRDefault="00DA6835" w:rsidP="0021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CD8">
        <w:rPr>
          <w:rFonts w:ascii="Times New Roman" w:hAnsi="Times New Roman"/>
          <w:sz w:val="26"/>
          <w:szCs w:val="26"/>
        </w:rPr>
        <w:t>3. Установить налоговые ставки в следующих размерах:</w:t>
      </w:r>
    </w:p>
    <w:p w:rsidR="00DA6835" w:rsidRPr="00211CD8" w:rsidRDefault="00DA6835" w:rsidP="0021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CD8">
        <w:rPr>
          <w:rFonts w:ascii="Times New Roman" w:hAnsi="Times New Roman"/>
          <w:sz w:val="26"/>
          <w:szCs w:val="26"/>
        </w:rPr>
        <w:t xml:space="preserve">3.1. </w:t>
      </w:r>
      <w:r w:rsidRPr="00211CD8">
        <w:rPr>
          <w:rFonts w:ascii="Times New Roman" w:hAnsi="Times New Roman"/>
          <w:b/>
          <w:sz w:val="26"/>
          <w:szCs w:val="26"/>
        </w:rPr>
        <w:t>0,3</w:t>
      </w:r>
      <w:r w:rsidRPr="00211CD8">
        <w:rPr>
          <w:rFonts w:ascii="Times New Roman" w:hAnsi="Times New Roman"/>
          <w:sz w:val="26"/>
          <w:szCs w:val="26"/>
        </w:rPr>
        <w:t xml:space="preserve"> процента от кадастровой стоимости земли в отношении земельных участков:</w:t>
      </w:r>
    </w:p>
    <w:p w:rsidR="00DA6835" w:rsidRPr="00211CD8" w:rsidRDefault="00DA6835" w:rsidP="0021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CD8">
        <w:rPr>
          <w:rFonts w:ascii="Times New Roman" w:hAnsi="Times New Roman"/>
          <w:sz w:val="26"/>
          <w:szCs w:val="26"/>
        </w:rPr>
        <w:t>3.1.1. 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 w:rsidR="00DA6835" w:rsidRPr="00211CD8" w:rsidRDefault="00DA6835" w:rsidP="0021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CD8">
        <w:rPr>
          <w:rFonts w:ascii="Times New Roman" w:hAnsi="Times New Roman"/>
          <w:sz w:val="26"/>
          <w:szCs w:val="26"/>
        </w:rPr>
        <w:t xml:space="preserve">3.1.2. Занятых </w:t>
      </w:r>
      <w:hyperlink r:id="rId8" w:history="1">
        <w:r w:rsidRPr="00211CD8">
          <w:rPr>
            <w:rFonts w:ascii="Times New Roman" w:hAnsi="Times New Roman"/>
            <w:sz w:val="26"/>
            <w:szCs w:val="26"/>
          </w:rPr>
          <w:t>жилищным фондом</w:t>
        </w:r>
      </w:hyperlink>
      <w:r w:rsidRPr="00211CD8">
        <w:rPr>
          <w:rFonts w:ascii="Times New Roman" w:hAnsi="Times New Roman"/>
          <w:sz w:val="26"/>
          <w:szCs w:val="26"/>
        </w:rPr>
        <w:t xml:space="preserve"> и </w:t>
      </w:r>
      <w:hyperlink r:id="rId9" w:history="1">
        <w:r w:rsidRPr="00211CD8">
          <w:rPr>
            <w:rFonts w:ascii="Times New Roman" w:hAnsi="Times New Roman"/>
            <w:sz w:val="26"/>
            <w:szCs w:val="26"/>
          </w:rPr>
          <w:t>объектами инженерной инфраструктуры</w:t>
        </w:r>
      </w:hyperlink>
      <w:r w:rsidRPr="00211CD8">
        <w:rPr>
          <w:rFonts w:ascii="Times New Roman" w:hAnsi="Times New Roman"/>
          <w:sz w:val="26"/>
          <w:szCs w:val="26"/>
        </w:rPr>
        <w:t xml:space="preserve"> жилищно-коммунального комплекса (за исключением доли в праве на земельный </w:t>
      </w:r>
      <w:r w:rsidRPr="00211CD8">
        <w:rPr>
          <w:rFonts w:ascii="Times New Roman" w:hAnsi="Times New Roman"/>
          <w:sz w:val="26"/>
          <w:szCs w:val="26"/>
        </w:rPr>
        <w:lastRenderedPageBreak/>
        <w:t>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не используемых в предпринимательской деятельности;</w:t>
      </w:r>
    </w:p>
    <w:p w:rsidR="00DA6835" w:rsidRPr="00211CD8" w:rsidRDefault="00DA6835" w:rsidP="0021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CD8">
        <w:rPr>
          <w:rFonts w:ascii="Times New Roman" w:hAnsi="Times New Roman"/>
          <w:sz w:val="26"/>
          <w:szCs w:val="26"/>
        </w:rPr>
        <w:t xml:space="preserve">3.1.3. Приобретенных (предоставленных) для индивидуального жилищного строительства, не используемых в предпринимательской деятельности; </w:t>
      </w:r>
    </w:p>
    <w:p w:rsidR="00DA6835" w:rsidRPr="00211CD8" w:rsidRDefault="00DA6835" w:rsidP="0021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CD8">
        <w:rPr>
          <w:rFonts w:ascii="Times New Roman" w:hAnsi="Times New Roman"/>
          <w:sz w:val="26"/>
          <w:szCs w:val="26"/>
        </w:rPr>
        <w:t>3.1.4.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</w:p>
    <w:p w:rsidR="00C5585A" w:rsidRDefault="00DA6835" w:rsidP="0021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CD8">
        <w:rPr>
          <w:rFonts w:ascii="Times New Roman" w:hAnsi="Times New Roman"/>
          <w:sz w:val="26"/>
          <w:szCs w:val="26"/>
        </w:rPr>
        <w:t xml:space="preserve">3.1.5.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="00C5585A" w:rsidRPr="00C5585A">
        <w:rPr>
          <w:rFonts w:ascii="Times New Roman" w:hAnsi="Times New Roman"/>
          <w:sz w:val="26"/>
          <w:szCs w:val="26"/>
        </w:rPr>
        <w:t>Федеральны</w:t>
      </w:r>
      <w:r w:rsidR="00C5585A">
        <w:rPr>
          <w:rFonts w:ascii="Times New Roman" w:hAnsi="Times New Roman"/>
          <w:sz w:val="26"/>
          <w:szCs w:val="26"/>
        </w:rPr>
        <w:t>м</w:t>
      </w:r>
      <w:r w:rsidR="00C5585A" w:rsidRPr="00C5585A">
        <w:rPr>
          <w:rFonts w:ascii="Times New Roman" w:hAnsi="Times New Roman"/>
          <w:sz w:val="26"/>
          <w:szCs w:val="26"/>
        </w:rPr>
        <w:t xml:space="preserve"> закон</w:t>
      </w:r>
      <w:r w:rsidR="00C5585A">
        <w:rPr>
          <w:rFonts w:ascii="Times New Roman" w:hAnsi="Times New Roman"/>
          <w:sz w:val="26"/>
          <w:szCs w:val="26"/>
        </w:rPr>
        <w:t>ом</w:t>
      </w:r>
      <w:r w:rsidR="00C5585A" w:rsidRPr="00C5585A">
        <w:rPr>
          <w:rFonts w:ascii="Times New Roman" w:hAnsi="Times New Roman"/>
          <w:sz w:val="26"/>
          <w:szCs w:val="26"/>
        </w:rP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C5585A">
        <w:rPr>
          <w:rFonts w:ascii="Times New Roman" w:hAnsi="Times New Roman"/>
          <w:sz w:val="26"/>
          <w:szCs w:val="26"/>
        </w:rPr>
        <w:t>;</w:t>
      </w:r>
    </w:p>
    <w:p w:rsidR="00DA6835" w:rsidRPr="00211CD8" w:rsidRDefault="00DA6835" w:rsidP="0021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CD8">
        <w:rPr>
          <w:rFonts w:ascii="Times New Roman" w:hAnsi="Times New Roman"/>
          <w:sz w:val="26"/>
          <w:szCs w:val="26"/>
        </w:rPr>
        <w:t>3.1.6. Приобретённых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A6835" w:rsidRPr="00211CD8" w:rsidRDefault="00DA6835" w:rsidP="00211C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CD8">
        <w:rPr>
          <w:rFonts w:ascii="Times New Roman" w:hAnsi="Times New Roman"/>
          <w:sz w:val="26"/>
          <w:szCs w:val="26"/>
        </w:rPr>
        <w:t>3.1.7.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DA6835" w:rsidRDefault="00DA6835" w:rsidP="00211C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CD8">
        <w:rPr>
          <w:rFonts w:ascii="Times New Roman" w:hAnsi="Times New Roman"/>
          <w:sz w:val="26"/>
          <w:szCs w:val="26"/>
        </w:rPr>
        <w:t xml:space="preserve">3.2. </w:t>
      </w:r>
      <w:r w:rsidRPr="00211CD8">
        <w:rPr>
          <w:rFonts w:ascii="Times New Roman" w:hAnsi="Times New Roman"/>
          <w:b/>
          <w:sz w:val="26"/>
          <w:szCs w:val="26"/>
        </w:rPr>
        <w:t>1,5</w:t>
      </w:r>
      <w:r w:rsidRPr="00211CD8">
        <w:rPr>
          <w:rFonts w:ascii="Times New Roman" w:hAnsi="Times New Roman"/>
          <w:sz w:val="26"/>
          <w:szCs w:val="26"/>
        </w:rPr>
        <w:t xml:space="preserve"> процента от кадастровой стоимости земли в отношении прочих земельных участков;</w:t>
      </w:r>
    </w:p>
    <w:p w:rsidR="00775421" w:rsidRPr="00211CD8" w:rsidRDefault="00775421" w:rsidP="007754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211CD8">
        <w:rPr>
          <w:rFonts w:ascii="Times New Roman" w:hAnsi="Times New Roman"/>
          <w:sz w:val="26"/>
          <w:szCs w:val="26"/>
        </w:rPr>
        <w:t>. 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775421" w:rsidRPr="00211CD8" w:rsidRDefault="00775421" w:rsidP="007754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211CD8">
        <w:rPr>
          <w:rFonts w:ascii="Times New Roman" w:hAnsi="Times New Roman"/>
          <w:sz w:val="26"/>
          <w:szCs w:val="26"/>
        </w:rPr>
        <w:t xml:space="preserve">. Налог и авансовые платежи по налогу за налоговый период 2020 года уплачивается налогоплательщиками-организациями в порядке и в сроки, установленные главой 31 «Земельный налог» </w:t>
      </w:r>
      <w:r>
        <w:rPr>
          <w:rFonts w:ascii="Times New Roman" w:hAnsi="Times New Roman"/>
          <w:sz w:val="26"/>
          <w:szCs w:val="26"/>
        </w:rPr>
        <w:t>Налогового кодекса</w:t>
      </w:r>
      <w:r w:rsidRPr="00211CD8">
        <w:rPr>
          <w:rFonts w:ascii="Times New Roman" w:hAnsi="Times New Roman"/>
          <w:sz w:val="26"/>
          <w:szCs w:val="26"/>
        </w:rPr>
        <w:t>.</w:t>
      </w:r>
    </w:p>
    <w:p w:rsidR="00775421" w:rsidRDefault="00775421" w:rsidP="00211C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5BB0" w:rsidRPr="00D97417" w:rsidRDefault="00775421" w:rsidP="00965BB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65BB0" w:rsidRPr="00D97417">
        <w:rPr>
          <w:rFonts w:ascii="Times New Roman" w:hAnsi="Times New Roman"/>
          <w:sz w:val="26"/>
          <w:szCs w:val="26"/>
        </w:rPr>
        <w:t xml:space="preserve">. </w:t>
      </w:r>
      <w:r w:rsidR="00965BB0">
        <w:rPr>
          <w:rFonts w:ascii="Times New Roman" w:hAnsi="Times New Roman"/>
          <w:sz w:val="26"/>
          <w:szCs w:val="26"/>
        </w:rPr>
        <w:t>Освобождаются от налогообложения</w:t>
      </w:r>
      <w:r w:rsidR="00965BB0" w:rsidRPr="00D97417">
        <w:rPr>
          <w:rFonts w:ascii="Times New Roman" w:hAnsi="Times New Roman"/>
          <w:sz w:val="26"/>
          <w:szCs w:val="26"/>
        </w:rPr>
        <w:t>:</w:t>
      </w:r>
    </w:p>
    <w:p w:rsidR="00965BB0" w:rsidRPr="00965BB0" w:rsidRDefault="00965BB0" w:rsidP="00965BB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7417">
        <w:rPr>
          <w:rFonts w:ascii="Times New Roman" w:hAnsi="Times New Roman"/>
          <w:sz w:val="26"/>
          <w:szCs w:val="26"/>
        </w:rPr>
        <w:lastRenderedPageBreak/>
        <w:t xml:space="preserve">а) категории налогоплательщиков, определенные статьей </w:t>
      </w:r>
      <w:r>
        <w:rPr>
          <w:rFonts w:ascii="Times New Roman" w:hAnsi="Times New Roman"/>
          <w:sz w:val="26"/>
          <w:szCs w:val="26"/>
        </w:rPr>
        <w:t>395</w:t>
      </w:r>
      <w:r w:rsidRPr="00965BB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965BB0">
        <w:rPr>
          <w:rFonts w:ascii="Times New Roman" w:hAnsi="Times New Roman"/>
          <w:sz w:val="26"/>
          <w:szCs w:val="26"/>
        </w:rPr>
        <w:t>Налоговые льготы» Налогового кодекса,</w:t>
      </w:r>
    </w:p>
    <w:p w:rsidR="00DA6835" w:rsidRPr="00211CD8" w:rsidRDefault="00965BB0" w:rsidP="00211CD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DA6835" w:rsidRPr="00211CD8">
        <w:rPr>
          <w:rFonts w:ascii="Times New Roman" w:hAnsi="Times New Roman"/>
          <w:sz w:val="26"/>
          <w:szCs w:val="26"/>
        </w:rPr>
        <w:t>) муниципальные учреждения, финансируемые полностью за счет средств бюджета Новицкого сельского поселения Партизанского муниципального района;</w:t>
      </w:r>
    </w:p>
    <w:p w:rsidR="00DA6835" w:rsidRPr="00211CD8" w:rsidRDefault="00965BB0" w:rsidP="00211CD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DA6835" w:rsidRPr="00211CD8">
        <w:rPr>
          <w:rFonts w:ascii="Times New Roman" w:hAnsi="Times New Roman"/>
          <w:sz w:val="26"/>
          <w:szCs w:val="26"/>
        </w:rPr>
        <w:t>) организации и (или) физические лица, являющиеся индивидуальными предпринимателями, признанные резидентами свободного порта Владивосток в соответствии с Федеральным законом от 13.07.2015 N 212-ФЗ "О свободном порте Владивосток", в течение первых пяти лет на 100 процентов со дня получения ими статуса резидента свободного порта Владивосток начиная с 1-го числа месяца, следующего за месяцем, в котором ими был получен такой статус, в отношении земельных участков, используемых ими для осуществления предпринимательской деятельности;</w:t>
      </w:r>
    </w:p>
    <w:p w:rsidR="00DA6835" w:rsidRPr="00211CD8" w:rsidRDefault="00965BB0" w:rsidP="00211CD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DA6835" w:rsidRPr="00211CD8">
        <w:rPr>
          <w:rFonts w:ascii="Times New Roman" w:hAnsi="Times New Roman"/>
          <w:sz w:val="26"/>
          <w:szCs w:val="26"/>
        </w:rPr>
        <w:t>) организации и (или) физические лица, являющиеся индивидуальными предпринимателями, признанные резидентами свободного порта Владивосток в соответствии с Федеральным законом от 13.07.2015 N 212-ФЗ "О свободном порте Владивосток", в течение последующих пяти лет с месяца, в котором прекратила действие налоговая ставка земельного налога, установленная подпунктом 2 настоящего пункта в отношении земельных участков, используемых ими для осуществления предпринимательской деятельности, в виде понижения ставки земельного налога, предусмотренной подпунктом 3.2. на 60 процентов.</w:t>
      </w:r>
    </w:p>
    <w:p w:rsidR="00DA6835" w:rsidRPr="00211CD8" w:rsidRDefault="00965BB0" w:rsidP="0021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DA6835" w:rsidRPr="00211CD8">
        <w:rPr>
          <w:rFonts w:ascii="Times New Roman" w:hAnsi="Times New Roman"/>
          <w:sz w:val="26"/>
          <w:szCs w:val="26"/>
        </w:rPr>
        <w:t xml:space="preserve">) </w:t>
      </w:r>
      <w:r w:rsidR="00DA6835" w:rsidRPr="00211CD8">
        <w:rPr>
          <w:rFonts w:ascii="Times New Roman" w:hAnsi="Times New Roman"/>
          <w:bCs/>
          <w:sz w:val="26"/>
          <w:szCs w:val="26"/>
        </w:rPr>
        <w:t xml:space="preserve">многодетные семьи, признанные таковыми в соответствии </w:t>
      </w:r>
      <w:r w:rsidR="00DA6835" w:rsidRPr="00211CD8">
        <w:rPr>
          <w:rFonts w:ascii="Times New Roman" w:hAnsi="Times New Roman"/>
          <w:sz w:val="26"/>
          <w:szCs w:val="26"/>
        </w:rPr>
        <w:t>с законодательством Приморского края</w:t>
      </w:r>
      <w:r w:rsidR="00DA6835" w:rsidRPr="00211CD8">
        <w:rPr>
          <w:rFonts w:ascii="Times New Roman" w:hAnsi="Times New Roman"/>
          <w:bCs/>
          <w:sz w:val="26"/>
          <w:szCs w:val="26"/>
        </w:rPr>
        <w:t xml:space="preserve">, - в отношении одного земельного участка, предоставленного (приобретенного) для индивидуального жилищного строительства и (или) размещения индивидуального жилого дома (основанием для предоставления налоговой льготы является удостоверение многодетной семьи, выданное органом социальной защиты населения по месту жительства). </w:t>
      </w:r>
      <w:r w:rsidR="00DA6835" w:rsidRPr="00211CD8">
        <w:rPr>
          <w:rFonts w:ascii="Times New Roman" w:hAnsi="Times New Roman"/>
          <w:sz w:val="26"/>
          <w:szCs w:val="26"/>
        </w:rPr>
        <w:t>Льгота носит заявительный характер.</w:t>
      </w:r>
    </w:p>
    <w:p w:rsidR="00DA6835" w:rsidRPr="00211CD8" w:rsidRDefault="00965BB0" w:rsidP="00211C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DA6835" w:rsidRPr="00211CD8">
        <w:rPr>
          <w:rFonts w:ascii="Times New Roman" w:hAnsi="Times New Roman"/>
          <w:sz w:val="26"/>
          <w:szCs w:val="26"/>
        </w:rPr>
        <w:t xml:space="preserve">. Признать утратившими силу решения муниципального комитета </w:t>
      </w:r>
      <w:r w:rsidR="00DA6835" w:rsidRPr="00211CD8">
        <w:rPr>
          <w:rFonts w:ascii="Times New Roman" w:hAnsi="Times New Roman"/>
          <w:color w:val="000000" w:themeColor="text1"/>
          <w:sz w:val="26"/>
          <w:szCs w:val="26"/>
        </w:rPr>
        <w:t>Новицкого</w:t>
      </w:r>
      <w:r w:rsidR="00DA6835" w:rsidRPr="00211CD8">
        <w:rPr>
          <w:rFonts w:ascii="Times New Roman" w:hAnsi="Times New Roman"/>
          <w:sz w:val="26"/>
          <w:szCs w:val="26"/>
        </w:rPr>
        <w:t xml:space="preserve"> сельского поселения Партизанского муниципального района</w:t>
      </w:r>
      <w:r w:rsidR="000C7497" w:rsidRPr="00211CD8">
        <w:rPr>
          <w:rFonts w:ascii="Times New Roman" w:hAnsi="Times New Roman"/>
          <w:sz w:val="26"/>
          <w:szCs w:val="26"/>
        </w:rPr>
        <w:t>:</w:t>
      </w:r>
    </w:p>
    <w:p w:rsidR="00DA6835" w:rsidRPr="00211CD8" w:rsidRDefault="00DA6835" w:rsidP="00211CD8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11CD8">
        <w:rPr>
          <w:rFonts w:ascii="Times New Roman" w:hAnsi="Times New Roman"/>
          <w:bCs/>
          <w:sz w:val="26"/>
          <w:szCs w:val="26"/>
        </w:rPr>
        <w:t>от 07 августа 2012 года № 47 «Об установлении земельного налога на территории Новицкого сельского поселения Партизанского муниципального района Приморского края»</w:t>
      </w:r>
      <w:r w:rsidR="003A407E">
        <w:rPr>
          <w:rFonts w:ascii="Times New Roman" w:hAnsi="Times New Roman"/>
          <w:bCs/>
          <w:sz w:val="26"/>
          <w:szCs w:val="26"/>
        </w:rPr>
        <w:t>,</w:t>
      </w:r>
    </w:p>
    <w:p w:rsidR="003A407E" w:rsidRDefault="00DA6835" w:rsidP="00211CD8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11CD8">
        <w:rPr>
          <w:rFonts w:ascii="Times New Roman" w:hAnsi="Times New Roman"/>
          <w:bCs/>
          <w:sz w:val="26"/>
          <w:szCs w:val="26"/>
        </w:rPr>
        <w:lastRenderedPageBreak/>
        <w:t>от 18.09.2014 № 36, от 25.09.2015 № 25, от 21.03.2016 № 10, от 22.04.2016 № 15, от 02.09.2016 № 22</w:t>
      </w:r>
      <w:r w:rsidR="000C7497" w:rsidRPr="00211CD8">
        <w:rPr>
          <w:rFonts w:ascii="Times New Roman" w:hAnsi="Times New Roman"/>
          <w:bCs/>
          <w:sz w:val="26"/>
          <w:szCs w:val="26"/>
        </w:rPr>
        <w:t xml:space="preserve">, от </w:t>
      </w:r>
      <w:r w:rsidRPr="00211CD8">
        <w:rPr>
          <w:rFonts w:ascii="Times New Roman" w:hAnsi="Times New Roman"/>
          <w:bCs/>
          <w:sz w:val="26"/>
          <w:szCs w:val="26"/>
        </w:rPr>
        <w:t>29.03.2019 № 10</w:t>
      </w:r>
      <w:r w:rsidR="000C7497" w:rsidRPr="00211CD8">
        <w:rPr>
          <w:rFonts w:ascii="Times New Roman" w:hAnsi="Times New Roman"/>
          <w:bCs/>
          <w:sz w:val="26"/>
          <w:szCs w:val="26"/>
        </w:rPr>
        <w:t xml:space="preserve"> «О внесении изменений в решение муниципального комитета Новицкого сельского поселения Партизанского муниципального района от 07 августа 2012 года № 47 «Об установлении земельного налога на территории Новицкого сельского поселения Партизанского муниципального района Приморского края»</w:t>
      </w:r>
      <w:r w:rsidR="00E126AD">
        <w:rPr>
          <w:rFonts w:ascii="Times New Roman" w:hAnsi="Times New Roman"/>
          <w:bCs/>
          <w:sz w:val="26"/>
          <w:szCs w:val="26"/>
        </w:rPr>
        <w:t>.</w:t>
      </w:r>
    </w:p>
    <w:p w:rsidR="00DA6835" w:rsidRPr="00211CD8" w:rsidRDefault="00965BB0" w:rsidP="0021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DA6835" w:rsidRPr="00211CD8">
        <w:rPr>
          <w:rFonts w:ascii="Times New Roman" w:hAnsi="Times New Roman"/>
          <w:sz w:val="26"/>
          <w:szCs w:val="26"/>
        </w:rPr>
        <w:t xml:space="preserve">. Опубликовать настоящее решение в официальном печатном средстве массовой информации </w:t>
      </w:r>
      <w:r w:rsidR="00DA6835" w:rsidRPr="00211CD8">
        <w:rPr>
          <w:rFonts w:ascii="Times New Roman" w:hAnsi="Times New Roman"/>
          <w:color w:val="000000" w:themeColor="text1"/>
          <w:sz w:val="26"/>
          <w:szCs w:val="26"/>
        </w:rPr>
        <w:t>Новицкого</w:t>
      </w:r>
      <w:r w:rsidR="00DA6835" w:rsidRPr="00211CD8">
        <w:rPr>
          <w:rFonts w:ascii="Times New Roman" w:hAnsi="Times New Roman"/>
          <w:sz w:val="26"/>
          <w:szCs w:val="26"/>
        </w:rPr>
        <w:t xml:space="preserve"> сельского поселения Партизанского муниципального района – газете «Новицкий Вестник» и разместить на официальном сайте </w:t>
      </w:r>
      <w:r w:rsidR="00DA6835" w:rsidRPr="00211CD8">
        <w:rPr>
          <w:rFonts w:ascii="Times New Roman" w:hAnsi="Times New Roman"/>
          <w:color w:val="000000" w:themeColor="text1"/>
          <w:sz w:val="26"/>
          <w:szCs w:val="26"/>
        </w:rPr>
        <w:t>Новицкого</w:t>
      </w:r>
      <w:r w:rsidR="00DA6835" w:rsidRPr="00211CD8">
        <w:rPr>
          <w:rFonts w:ascii="Times New Roman" w:hAnsi="Times New Roman"/>
          <w:sz w:val="26"/>
          <w:szCs w:val="26"/>
        </w:rPr>
        <w:t xml:space="preserve"> сельского поселения Партизанского муниципального района в информационно-телекоммуникационной сети Интернет.</w:t>
      </w:r>
    </w:p>
    <w:p w:rsidR="00DA6835" w:rsidRPr="00211CD8" w:rsidRDefault="00965BB0" w:rsidP="00211C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DA6835" w:rsidRPr="00211CD8">
        <w:rPr>
          <w:rFonts w:ascii="Times New Roman" w:hAnsi="Times New Roman"/>
          <w:sz w:val="26"/>
          <w:szCs w:val="26"/>
        </w:rPr>
        <w:t>.</w:t>
      </w:r>
      <w:r w:rsidR="000B4444" w:rsidRPr="00211CD8">
        <w:rPr>
          <w:rFonts w:ascii="Times New Roman" w:hAnsi="Times New Roman"/>
          <w:snapToGrid w:val="0"/>
          <w:sz w:val="26"/>
          <w:szCs w:val="26"/>
        </w:rPr>
        <w:t xml:space="preserve"> Настоящее решение вступает в силу со дня его официального опубликования и распространяет свое действие на правоотношения, возникшие с 01 января 2020 года, за исключением пункта </w:t>
      </w:r>
      <w:r w:rsidR="00775421">
        <w:rPr>
          <w:rFonts w:ascii="Times New Roman" w:hAnsi="Times New Roman"/>
          <w:snapToGrid w:val="0"/>
          <w:sz w:val="26"/>
          <w:szCs w:val="26"/>
        </w:rPr>
        <w:t>4</w:t>
      </w:r>
      <w:r w:rsidR="000B4444" w:rsidRPr="00211CD8">
        <w:rPr>
          <w:rFonts w:ascii="Times New Roman" w:hAnsi="Times New Roman"/>
          <w:snapToGrid w:val="0"/>
          <w:sz w:val="26"/>
          <w:szCs w:val="26"/>
        </w:rPr>
        <w:t xml:space="preserve"> настоящего решения, который вступает в силу с 1 января 2021 года.</w:t>
      </w:r>
    </w:p>
    <w:p w:rsidR="00DA6835" w:rsidRPr="00211CD8" w:rsidRDefault="00965BB0" w:rsidP="00211C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DA6835" w:rsidRPr="00211CD8">
        <w:rPr>
          <w:rFonts w:ascii="Times New Roman" w:hAnsi="Times New Roman"/>
          <w:sz w:val="26"/>
          <w:szCs w:val="26"/>
        </w:rPr>
        <w:t>. Направить настоящее</w:t>
      </w:r>
      <w:r w:rsidR="003A407E">
        <w:rPr>
          <w:rFonts w:ascii="Times New Roman" w:hAnsi="Times New Roman"/>
          <w:sz w:val="26"/>
          <w:szCs w:val="26"/>
        </w:rPr>
        <w:t xml:space="preserve"> </w:t>
      </w:r>
      <w:r w:rsidR="00DA6835" w:rsidRPr="00211CD8">
        <w:rPr>
          <w:rFonts w:ascii="Times New Roman" w:hAnsi="Times New Roman"/>
          <w:sz w:val="26"/>
          <w:szCs w:val="26"/>
        </w:rPr>
        <w:t>решение</w:t>
      </w:r>
      <w:r w:rsidR="003A407E">
        <w:rPr>
          <w:rFonts w:ascii="Times New Roman" w:hAnsi="Times New Roman"/>
          <w:sz w:val="26"/>
          <w:szCs w:val="26"/>
        </w:rPr>
        <w:t xml:space="preserve"> </w:t>
      </w:r>
      <w:r w:rsidR="00DA6835" w:rsidRPr="00211CD8">
        <w:rPr>
          <w:rFonts w:ascii="Times New Roman" w:hAnsi="Times New Roman"/>
          <w:sz w:val="26"/>
          <w:szCs w:val="26"/>
        </w:rPr>
        <w:t xml:space="preserve"> в </w:t>
      </w:r>
      <w:r w:rsidR="003A407E">
        <w:rPr>
          <w:rFonts w:ascii="Times New Roman" w:hAnsi="Times New Roman"/>
          <w:sz w:val="26"/>
          <w:szCs w:val="26"/>
        </w:rPr>
        <w:t xml:space="preserve"> </w:t>
      </w:r>
      <w:r w:rsidR="00DA6835" w:rsidRPr="00211CD8">
        <w:rPr>
          <w:rFonts w:ascii="Times New Roman" w:hAnsi="Times New Roman"/>
          <w:sz w:val="26"/>
          <w:szCs w:val="26"/>
        </w:rPr>
        <w:t>Межрайонную</w:t>
      </w:r>
      <w:r w:rsidR="003A407E">
        <w:rPr>
          <w:rFonts w:ascii="Times New Roman" w:hAnsi="Times New Roman"/>
          <w:sz w:val="26"/>
          <w:szCs w:val="26"/>
        </w:rPr>
        <w:t xml:space="preserve"> </w:t>
      </w:r>
      <w:r w:rsidR="00DA6835" w:rsidRPr="00211CD8">
        <w:rPr>
          <w:rFonts w:ascii="Times New Roman" w:hAnsi="Times New Roman"/>
          <w:sz w:val="26"/>
          <w:szCs w:val="26"/>
        </w:rPr>
        <w:t xml:space="preserve"> инспекцию</w:t>
      </w:r>
      <w:r w:rsidR="003A407E">
        <w:rPr>
          <w:rFonts w:ascii="Times New Roman" w:hAnsi="Times New Roman"/>
          <w:sz w:val="26"/>
          <w:szCs w:val="26"/>
        </w:rPr>
        <w:t xml:space="preserve"> </w:t>
      </w:r>
      <w:r w:rsidR="00DA6835" w:rsidRPr="00211CD8">
        <w:rPr>
          <w:rFonts w:ascii="Times New Roman" w:hAnsi="Times New Roman"/>
          <w:sz w:val="26"/>
          <w:szCs w:val="26"/>
        </w:rPr>
        <w:t xml:space="preserve"> ФНС</w:t>
      </w:r>
      <w:r w:rsidR="003A407E">
        <w:rPr>
          <w:rFonts w:ascii="Times New Roman" w:hAnsi="Times New Roman"/>
          <w:sz w:val="26"/>
          <w:szCs w:val="26"/>
        </w:rPr>
        <w:t xml:space="preserve">  </w:t>
      </w:r>
      <w:r w:rsidR="00DA6835" w:rsidRPr="00211CD8">
        <w:rPr>
          <w:rFonts w:ascii="Times New Roman" w:hAnsi="Times New Roman"/>
          <w:sz w:val="26"/>
          <w:szCs w:val="26"/>
        </w:rPr>
        <w:t xml:space="preserve"> России </w:t>
      </w:r>
      <w:r w:rsidR="00211CD8">
        <w:rPr>
          <w:rFonts w:ascii="Times New Roman" w:hAnsi="Times New Roman"/>
          <w:sz w:val="26"/>
          <w:szCs w:val="26"/>
        </w:rPr>
        <w:br/>
      </w:r>
      <w:r w:rsidR="00DA6835" w:rsidRPr="00211CD8">
        <w:rPr>
          <w:rFonts w:ascii="Times New Roman" w:hAnsi="Times New Roman"/>
          <w:sz w:val="26"/>
          <w:szCs w:val="26"/>
        </w:rPr>
        <w:t>N 8 по Приморскому краю.</w:t>
      </w:r>
    </w:p>
    <w:p w:rsidR="00DA6835" w:rsidRDefault="00DA6835" w:rsidP="00C912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1230" w:rsidRDefault="00C91230" w:rsidP="00C912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Новицкого</w:t>
      </w:r>
    </w:p>
    <w:p w:rsidR="00AD317B" w:rsidRPr="00AD317B" w:rsidRDefault="009B6168" w:rsidP="00C912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B6168"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C91230">
        <w:rPr>
          <w:rFonts w:ascii="Times New Roman" w:hAnsi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sz w:val="26"/>
          <w:szCs w:val="26"/>
        </w:rPr>
        <w:t xml:space="preserve">             В.В.</w:t>
      </w:r>
      <w:r w:rsidR="00DA683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Бабич</w:t>
      </w:r>
    </w:p>
    <w:sectPr w:rsidR="00AD317B" w:rsidRPr="00AD317B" w:rsidSect="001F19D9">
      <w:pgSz w:w="11906" w:h="16838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D44" w:rsidRDefault="00A10D44" w:rsidP="003438E6">
      <w:pPr>
        <w:spacing w:after="0" w:line="240" w:lineRule="auto"/>
      </w:pPr>
      <w:r>
        <w:separator/>
      </w:r>
    </w:p>
  </w:endnote>
  <w:endnote w:type="continuationSeparator" w:id="0">
    <w:p w:rsidR="00A10D44" w:rsidRDefault="00A10D44" w:rsidP="0034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D44" w:rsidRDefault="00A10D44" w:rsidP="003438E6">
      <w:pPr>
        <w:spacing w:after="0" w:line="240" w:lineRule="auto"/>
      </w:pPr>
      <w:r>
        <w:separator/>
      </w:r>
    </w:p>
  </w:footnote>
  <w:footnote w:type="continuationSeparator" w:id="0">
    <w:p w:rsidR="00A10D44" w:rsidRDefault="00A10D44" w:rsidP="00343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C45"/>
    <w:multiLevelType w:val="multilevel"/>
    <w:tmpl w:val="6FACABF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18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25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28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0"/>
        </w:tabs>
        <w:ind w:left="8700" w:hanging="32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3600"/>
      </w:pPr>
      <w:rPr>
        <w:rFonts w:cs="Times New Roman" w:hint="default"/>
      </w:rPr>
    </w:lvl>
  </w:abstractNum>
  <w:abstractNum w:abstractNumId="1" w15:restartNumberingAfterBreak="0">
    <w:nsid w:val="07C41E46"/>
    <w:multiLevelType w:val="hybridMultilevel"/>
    <w:tmpl w:val="69AA085E"/>
    <w:lvl w:ilvl="0" w:tplc="456E0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264F18"/>
    <w:multiLevelType w:val="hybridMultilevel"/>
    <w:tmpl w:val="7A98A8C2"/>
    <w:lvl w:ilvl="0" w:tplc="CCC4F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A52CCC"/>
    <w:multiLevelType w:val="hybridMultilevel"/>
    <w:tmpl w:val="70921B5A"/>
    <w:lvl w:ilvl="0" w:tplc="398AA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93"/>
    <w:rsid w:val="00002310"/>
    <w:rsid w:val="0001292A"/>
    <w:rsid w:val="00013DD3"/>
    <w:rsid w:val="000160B1"/>
    <w:rsid w:val="0002332C"/>
    <w:rsid w:val="00034A84"/>
    <w:rsid w:val="000355E7"/>
    <w:rsid w:val="00041B2C"/>
    <w:rsid w:val="00042E81"/>
    <w:rsid w:val="00047D6B"/>
    <w:rsid w:val="00050506"/>
    <w:rsid w:val="00072B1D"/>
    <w:rsid w:val="0007358E"/>
    <w:rsid w:val="00077136"/>
    <w:rsid w:val="000808FA"/>
    <w:rsid w:val="0008407D"/>
    <w:rsid w:val="000843C1"/>
    <w:rsid w:val="00092F38"/>
    <w:rsid w:val="00095589"/>
    <w:rsid w:val="000A4632"/>
    <w:rsid w:val="000A524F"/>
    <w:rsid w:val="000A5568"/>
    <w:rsid w:val="000B073D"/>
    <w:rsid w:val="000B21B8"/>
    <w:rsid w:val="000B4444"/>
    <w:rsid w:val="000B4517"/>
    <w:rsid w:val="000C6B6B"/>
    <w:rsid w:val="000C7497"/>
    <w:rsid w:val="000D58EE"/>
    <w:rsid w:val="000D5FE9"/>
    <w:rsid w:val="000E307B"/>
    <w:rsid w:val="000E7E5C"/>
    <w:rsid w:val="001027C8"/>
    <w:rsid w:val="001151BE"/>
    <w:rsid w:val="00115775"/>
    <w:rsid w:val="0012192B"/>
    <w:rsid w:val="00122F22"/>
    <w:rsid w:val="00130B92"/>
    <w:rsid w:val="00145239"/>
    <w:rsid w:val="00145D9D"/>
    <w:rsid w:val="00147551"/>
    <w:rsid w:val="00153DFA"/>
    <w:rsid w:val="00161173"/>
    <w:rsid w:val="00161A6B"/>
    <w:rsid w:val="00162F69"/>
    <w:rsid w:val="00166C43"/>
    <w:rsid w:val="00172A11"/>
    <w:rsid w:val="001730FC"/>
    <w:rsid w:val="00176B95"/>
    <w:rsid w:val="00190CF4"/>
    <w:rsid w:val="00191592"/>
    <w:rsid w:val="0019287E"/>
    <w:rsid w:val="00194769"/>
    <w:rsid w:val="001C29B3"/>
    <w:rsid w:val="001D1A4A"/>
    <w:rsid w:val="001D4B3A"/>
    <w:rsid w:val="001E6F71"/>
    <w:rsid w:val="001F19C7"/>
    <w:rsid w:val="001F19D9"/>
    <w:rsid w:val="00201372"/>
    <w:rsid w:val="0020168E"/>
    <w:rsid w:val="00201CBF"/>
    <w:rsid w:val="00203931"/>
    <w:rsid w:val="00211CD8"/>
    <w:rsid w:val="002243A6"/>
    <w:rsid w:val="00224528"/>
    <w:rsid w:val="00225C73"/>
    <w:rsid w:val="002601B9"/>
    <w:rsid w:val="00274D6C"/>
    <w:rsid w:val="00296E6E"/>
    <w:rsid w:val="002B1EA5"/>
    <w:rsid w:val="002C2556"/>
    <w:rsid w:val="002D2792"/>
    <w:rsid w:val="002D64AA"/>
    <w:rsid w:val="002E3FBD"/>
    <w:rsid w:val="002F1A83"/>
    <w:rsid w:val="002F6E8F"/>
    <w:rsid w:val="002F7D3D"/>
    <w:rsid w:val="003002DF"/>
    <w:rsid w:val="00302A00"/>
    <w:rsid w:val="00306335"/>
    <w:rsid w:val="0031625B"/>
    <w:rsid w:val="003277F4"/>
    <w:rsid w:val="00342C61"/>
    <w:rsid w:val="003438E6"/>
    <w:rsid w:val="00357228"/>
    <w:rsid w:val="00360481"/>
    <w:rsid w:val="0036432A"/>
    <w:rsid w:val="003646A9"/>
    <w:rsid w:val="00365C04"/>
    <w:rsid w:val="00374656"/>
    <w:rsid w:val="003831ED"/>
    <w:rsid w:val="003A006A"/>
    <w:rsid w:val="003A407E"/>
    <w:rsid w:val="003A5C18"/>
    <w:rsid w:val="003B2FE5"/>
    <w:rsid w:val="003C42D5"/>
    <w:rsid w:val="003D73AB"/>
    <w:rsid w:val="003E61B6"/>
    <w:rsid w:val="003E62B0"/>
    <w:rsid w:val="003F0E81"/>
    <w:rsid w:val="003F7E0E"/>
    <w:rsid w:val="00405C89"/>
    <w:rsid w:val="00405EFD"/>
    <w:rsid w:val="00407A61"/>
    <w:rsid w:val="00412872"/>
    <w:rsid w:val="0041293D"/>
    <w:rsid w:val="00415B92"/>
    <w:rsid w:val="00424752"/>
    <w:rsid w:val="0043280F"/>
    <w:rsid w:val="00436188"/>
    <w:rsid w:val="0044302B"/>
    <w:rsid w:val="004463D9"/>
    <w:rsid w:val="00446FD0"/>
    <w:rsid w:val="004574B1"/>
    <w:rsid w:val="00457EEA"/>
    <w:rsid w:val="0048165F"/>
    <w:rsid w:val="004878AD"/>
    <w:rsid w:val="004A4E49"/>
    <w:rsid w:val="004A5078"/>
    <w:rsid w:val="004C4FFB"/>
    <w:rsid w:val="004D3272"/>
    <w:rsid w:val="004D5850"/>
    <w:rsid w:val="004D5DA6"/>
    <w:rsid w:val="004D756E"/>
    <w:rsid w:val="004E4DEA"/>
    <w:rsid w:val="004E5F5C"/>
    <w:rsid w:val="004E61E1"/>
    <w:rsid w:val="004F12A0"/>
    <w:rsid w:val="0050402C"/>
    <w:rsid w:val="005055A1"/>
    <w:rsid w:val="00525C22"/>
    <w:rsid w:val="0053328D"/>
    <w:rsid w:val="00535DD2"/>
    <w:rsid w:val="0054318C"/>
    <w:rsid w:val="005437EB"/>
    <w:rsid w:val="005673EF"/>
    <w:rsid w:val="00570274"/>
    <w:rsid w:val="0057204F"/>
    <w:rsid w:val="00572A83"/>
    <w:rsid w:val="005741F0"/>
    <w:rsid w:val="00584D8F"/>
    <w:rsid w:val="005861F0"/>
    <w:rsid w:val="005908A0"/>
    <w:rsid w:val="00596B2D"/>
    <w:rsid w:val="00597677"/>
    <w:rsid w:val="005A0E1B"/>
    <w:rsid w:val="005A17DB"/>
    <w:rsid w:val="005A4059"/>
    <w:rsid w:val="005B0E90"/>
    <w:rsid w:val="005B1004"/>
    <w:rsid w:val="005B19DC"/>
    <w:rsid w:val="005B24E9"/>
    <w:rsid w:val="005B5877"/>
    <w:rsid w:val="005C6FE4"/>
    <w:rsid w:val="005D5474"/>
    <w:rsid w:val="005D64F9"/>
    <w:rsid w:val="005F103D"/>
    <w:rsid w:val="005F45B4"/>
    <w:rsid w:val="005F5A77"/>
    <w:rsid w:val="00604C39"/>
    <w:rsid w:val="00605847"/>
    <w:rsid w:val="006067ED"/>
    <w:rsid w:val="006156DA"/>
    <w:rsid w:val="00621AC9"/>
    <w:rsid w:val="006328E2"/>
    <w:rsid w:val="00634993"/>
    <w:rsid w:val="00641E3D"/>
    <w:rsid w:val="006432FF"/>
    <w:rsid w:val="00644FB7"/>
    <w:rsid w:val="00645AA5"/>
    <w:rsid w:val="00647CE4"/>
    <w:rsid w:val="0065375E"/>
    <w:rsid w:val="006658EE"/>
    <w:rsid w:val="00665E9C"/>
    <w:rsid w:val="00666E96"/>
    <w:rsid w:val="006716C6"/>
    <w:rsid w:val="00671B56"/>
    <w:rsid w:val="00680312"/>
    <w:rsid w:val="006A64DF"/>
    <w:rsid w:val="006A6BF1"/>
    <w:rsid w:val="006B38AF"/>
    <w:rsid w:val="006B419B"/>
    <w:rsid w:val="006B52E8"/>
    <w:rsid w:val="006B61A7"/>
    <w:rsid w:val="006B7D09"/>
    <w:rsid w:val="006C187D"/>
    <w:rsid w:val="006C5DAC"/>
    <w:rsid w:val="006D49E3"/>
    <w:rsid w:val="006D59AE"/>
    <w:rsid w:val="006D6ECF"/>
    <w:rsid w:val="007005DF"/>
    <w:rsid w:val="00701CDB"/>
    <w:rsid w:val="0071458B"/>
    <w:rsid w:val="00714F33"/>
    <w:rsid w:val="00741E97"/>
    <w:rsid w:val="00744999"/>
    <w:rsid w:val="0074519D"/>
    <w:rsid w:val="0074750D"/>
    <w:rsid w:val="007533DD"/>
    <w:rsid w:val="007668A7"/>
    <w:rsid w:val="0077248A"/>
    <w:rsid w:val="00775421"/>
    <w:rsid w:val="00781D36"/>
    <w:rsid w:val="00781D42"/>
    <w:rsid w:val="00783FDB"/>
    <w:rsid w:val="00790324"/>
    <w:rsid w:val="00797787"/>
    <w:rsid w:val="007B321D"/>
    <w:rsid w:val="007B6676"/>
    <w:rsid w:val="007F33A5"/>
    <w:rsid w:val="007F34E0"/>
    <w:rsid w:val="00803C96"/>
    <w:rsid w:val="00811D28"/>
    <w:rsid w:val="00817BE4"/>
    <w:rsid w:val="00824AA3"/>
    <w:rsid w:val="00837409"/>
    <w:rsid w:val="0085391E"/>
    <w:rsid w:val="00862775"/>
    <w:rsid w:val="008675FB"/>
    <w:rsid w:val="00867DE1"/>
    <w:rsid w:val="0087299C"/>
    <w:rsid w:val="008850D3"/>
    <w:rsid w:val="00886EC2"/>
    <w:rsid w:val="0089454A"/>
    <w:rsid w:val="00894A8D"/>
    <w:rsid w:val="008A6619"/>
    <w:rsid w:val="008A6E0F"/>
    <w:rsid w:val="008A6F25"/>
    <w:rsid w:val="008C6832"/>
    <w:rsid w:val="008C7927"/>
    <w:rsid w:val="008D12F9"/>
    <w:rsid w:val="008F7905"/>
    <w:rsid w:val="0090024E"/>
    <w:rsid w:val="00905D44"/>
    <w:rsid w:val="009116AB"/>
    <w:rsid w:val="00922BC3"/>
    <w:rsid w:val="00925889"/>
    <w:rsid w:val="00930DB2"/>
    <w:rsid w:val="00931016"/>
    <w:rsid w:val="00936CA9"/>
    <w:rsid w:val="0094517E"/>
    <w:rsid w:val="00952BD9"/>
    <w:rsid w:val="00964C78"/>
    <w:rsid w:val="00965BB0"/>
    <w:rsid w:val="00966EA6"/>
    <w:rsid w:val="00986C6F"/>
    <w:rsid w:val="009876FD"/>
    <w:rsid w:val="009968BE"/>
    <w:rsid w:val="00997636"/>
    <w:rsid w:val="009A586A"/>
    <w:rsid w:val="009A5FC4"/>
    <w:rsid w:val="009B0641"/>
    <w:rsid w:val="009B6168"/>
    <w:rsid w:val="009C46B1"/>
    <w:rsid w:val="009C51C2"/>
    <w:rsid w:val="009D256A"/>
    <w:rsid w:val="009D6032"/>
    <w:rsid w:val="009E2FBF"/>
    <w:rsid w:val="009E5B33"/>
    <w:rsid w:val="009F0C36"/>
    <w:rsid w:val="009F191B"/>
    <w:rsid w:val="009F3F70"/>
    <w:rsid w:val="009F591E"/>
    <w:rsid w:val="00A10D44"/>
    <w:rsid w:val="00A13CE5"/>
    <w:rsid w:val="00A1492B"/>
    <w:rsid w:val="00A21DA5"/>
    <w:rsid w:val="00A22F09"/>
    <w:rsid w:val="00A27915"/>
    <w:rsid w:val="00A3488C"/>
    <w:rsid w:val="00A433EF"/>
    <w:rsid w:val="00A466EB"/>
    <w:rsid w:val="00A5511A"/>
    <w:rsid w:val="00A56F11"/>
    <w:rsid w:val="00A64BE3"/>
    <w:rsid w:val="00A80C6F"/>
    <w:rsid w:val="00A8764B"/>
    <w:rsid w:val="00AA794D"/>
    <w:rsid w:val="00AD21D7"/>
    <w:rsid w:val="00AD317B"/>
    <w:rsid w:val="00AD52D0"/>
    <w:rsid w:val="00AD64FA"/>
    <w:rsid w:val="00AE3F1A"/>
    <w:rsid w:val="00AE742D"/>
    <w:rsid w:val="00AF056F"/>
    <w:rsid w:val="00B002DD"/>
    <w:rsid w:val="00B06B16"/>
    <w:rsid w:val="00B0763E"/>
    <w:rsid w:val="00B12B93"/>
    <w:rsid w:val="00B25046"/>
    <w:rsid w:val="00B41CB8"/>
    <w:rsid w:val="00B41D02"/>
    <w:rsid w:val="00B5220B"/>
    <w:rsid w:val="00B52EA4"/>
    <w:rsid w:val="00B57BD0"/>
    <w:rsid w:val="00B64A98"/>
    <w:rsid w:val="00B6777D"/>
    <w:rsid w:val="00B730FD"/>
    <w:rsid w:val="00B768C6"/>
    <w:rsid w:val="00B86A1F"/>
    <w:rsid w:val="00B870E5"/>
    <w:rsid w:val="00B91F8D"/>
    <w:rsid w:val="00BA2532"/>
    <w:rsid w:val="00BA3FE9"/>
    <w:rsid w:val="00BA4D46"/>
    <w:rsid w:val="00BB004B"/>
    <w:rsid w:val="00BB344A"/>
    <w:rsid w:val="00BB4E9C"/>
    <w:rsid w:val="00BB78C2"/>
    <w:rsid w:val="00BD08D4"/>
    <w:rsid w:val="00BD5C03"/>
    <w:rsid w:val="00BE275D"/>
    <w:rsid w:val="00BF4DD0"/>
    <w:rsid w:val="00C0701F"/>
    <w:rsid w:val="00C1137F"/>
    <w:rsid w:val="00C125CA"/>
    <w:rsid w:val="00C1717B"/>
    <w:rsid w:val="00C22295"/>
    <w:rsid w:val="00C247CD"/>
    <w:rsid w:val="00C31DE5"/>
    <w:rsid w:val="00C362E1"/>
    <w:rsid w:val="00C430EA"/>
    <w:rsid w:val="00C47BBB"/>
    <w:rsid w:val="00C5585A"/>
    <w:rsid w:val="00C60FD8"/>
    <w:rsid w:val="00C6130B"/>
    <w:rsid w:val="00C67E78"/>
    <w:rsid w:val="00C74987"/>
    <w:rsid w:val="00C777FC"/>
    <w:rsid w:val="00C8393A"/>
    <w:rsid w:val="00C90078"/>
    <w:rsid w:val="00C91230"/>
    <w:rsid w:val="00C97198"/>
    <w:rsid w:val="00CA4ED3"/>
    <w:rsid w:val="00CB4E8E"/>
    <w:rsid w:val="00CC2FC2"/>
    <w:rsid w:val="00CC4C08"/>
    <w:rsid w:val="00CD26B7"/>
    <w:rsid w:val="00CD3B94"/>
    <w:rsid w:val="00CE4578"/>
    <w:rsid w:val="00CF03D5"/>
    <w:rsid w:val="00D05A85"/>
    <w:rsid w:val="00D13F19"/>
    <w:rsid w:val="00D159A8"/>
    <w:rsid w:val="00D23C98"/>
    <w:rsid w:val="00D26811"/>
    <w:rsid w:val="00D327C6"/>
    <w:rsid w:val="00D36715"/>
    <w:rsid w:val="00D3747D"/>
    <w:rsid w:val="00D405CE"/>
    <w:rsid w:val="00D4773F"/>
    <w:rsid w:val="00D5417B"/>
    <w:rsid w:val="00D56517"/>
    <w:rsid w:val="00D63C5C"/>
    <w:rsid w:val="00D662CD"/>
    <w:rsid w:val="00D71ED3"/>
    <w:rsid w:val="00DA0358"/>
    <w:rsid w:val="00DA0F44"/>
    <w:rsid w:val="00DA10BE"/>
    <w:rsid w:val="00DA563E"/>
    <w:rsid w:val="00DA6175"/>
    <w:rsid w:val="00DA6835"/>
    <w:rsid w:val="00DB5793"/>
    <w:rsid w:val="00DE388C"/>
    <w:rsid w:val="00DE3A16"/>
    <w:rsid w:val="00DE4A9F"/>
    <w:rsid w:val="00DE7986"/>
    <w:rsid w:val="00DF1F8A"/>
    <w:rsid w:val="00DF3DC3"/>
    <w:rsid w:val="00E126AD"/>
    <w:rsid w:val="00E14738"/>
    <w:rsid w:val="00E237CF"/>
    <w:rsid w:val="00E23F34"/>
    <w:rsid w:val="00E30648"/>
    <w:rsid w:val="00E30F58"/>
    <w:rsid w:val="00E34D2C"/>
    <w:rsid w:val="00E40F2D"/>
    <w:rsid w:val="00E4316F"/>
    <w:rsid w:val="00E43448"/>
    <w:rsid w:val="00E57E25"/>
    <w:rsid w:val="00E77BB0"/>
    <w:rsid w:val="00E82F33"/>
    <w:rsid w:val="00EA3E5C"/>
    <w:rsid w:val="00EA4E8F"/>
    <w:rsid w:val="00EC4B73"/>
    <w:rsid w:val="00ED06F8"/>
    <w:rsid w:val="00EE5610"/>
    <w:rsid w:val="00F00E09"/>
    <w:rsid w:val="00F013F7"/>
    <w:rsid w:val="00F0766A"/>
    <w:rsid w:val="00F12F14"/>
    <w:rsid w:val="00F16D80"/>
    <w:rsid w:val="00F26FEF"/>
    <w:rsid w:val="00F30953"/>
    <w:rsid w:val="00F3136F"/>
    <w:rsid w:val="00F42BDB"/>
    <w:rsid w:val="00F44917"/>
    <w:rsid w:val="00F468F3"/>
    <w:rsid w:val="00F5436B"/>
    <w:rsid w:val="00F55E71"/>
    <w:rsid w:val="00F57597"/>
    <w:rsid w:val="00F642B1"/>
    <w:rsid w:val="00F7425B"/>
    <w:rsid w:val="00FA62E3"/>
    <w:rsid w:val="00FB0550"/>
    <w:rsid w:val="00FB4C27"/>
    <w:rsid w:val="00FB70AF"/>
    <w:rsid w:val="00FC2728"/>
    <w:rsid w:val="00FC4D32"/>
    <w:rsid w:val="00FC6E79"/>
    <w:rsid w:val="00FD0B58"/>
    <w:rsid w:val="00FD2DF6"/>
    <w:rsid w:val="00FD429E"/>
    <w:rsid w:val="00FD4E5C"/>
    <w:rsid w:val="00FD6713"/>
    <w:rsid w:val="00FF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50F9B6-5F08-4F3F-B0A4-D5ED3AA4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DD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C6E79"/>
    <w:pPr>
      <w:keepNext/>
      <w:spacing w:after="0" w:line="240" w:lineRule="auto"/>
      <w:jc w:val="both"/>
      <w:outlineLvl w:val="0"/>
    </w:pPr>
    <w:rPr>
      <w:rFonts w:ascii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6E79"/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BF4D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D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D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F4D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F4D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B5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57BD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781D36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a6">
    <w:name w:val="Заголовок Знак"/>
    <w:link w:val="a5"/>
    <w:locked/>
    <w:rsid w:val="00781D36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781D36"/>
    <w:pPr>
      <w:spacing w:after="0" w:line="360" w:lineRule="auto"/>
      <w:ind w:firstLine="900"/>
      <w:jc w:val="both"/>
    </w:pPr>
    <w:rPr>
      <w:rFonts w:ascii="Times New Roman" w:hAnsi="Times New Roman"/>
      <w:sz w:val="26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781D36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781D36"/>
    <w:pPr>
      <w:spacing w:after="0" w:line="360" w:lineRule="auto"/>
      <w:jc w:val="center"/>
    </w:pPr>
    <w:rPr>
      <w:rFonts w:ascii="Times New Roman" w:hAnsi="Times New Roman"/>
      <w:b/>
      <w:bCs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81D36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3438E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3438E6"/>
    <w:rPr>
      <w:rFonts w:ascii="Times New Roman" w:hAnsi="Times New Roman" w:cs="Times New Roman"/>
    </w:rPr>
  </w:style>
  <w:style w:type="character" w:styleId="ab">
    <w:name w:val="footnote reference"/>
    <w:uiPriority w:val="99"/>
    <w:semiHidden/>
    <w:rsid w:val="003438E6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A348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925889"/>
    <w:rPr>
      <w:rFonts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634993"/>
    <w:pPr>
      <w:ind w:left="720"/>
      <w:contextualSpacing/>
    </w:pPr>
  </w:style>
  <w:style w:type="paragraph" w:customStyle="1" w:styleId="ad">
    <w:name w:val="Стиль в законе"/>
    <w:basedOn w:val="a"/>
    <w:rsid w:val="00F0766A"/>
    <w:pPr>
      <w:spacing w:before="120" w:after="0" w:line="360" w:lineRule="auto"/>
      <w:ind w:firstLine="851"/>
      <w:jc w:val="both"/>
    </w:pPr>
    <w:rPr>
      <w:rFonts w:ascii="Times New Roman" w:hAnsi="Times New Roman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40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0F1A3383C903421734ABC2CD3BAB0FB32F02AA953A2A1A91F7D6AAF40812BF526DB8122E52902E58FC29C4CF2B7E723BD0AA39AC16037CE1C7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4497D4845CE5C687E884687F1510528B50A35F0192646BE7917C93z9DF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0F1A3383C903421734ABC2CD3BAB0FB22506AB97312A1A91F7D6AAF40812BF526DB8122E52912E50FC29C4CF2B7E723BD0AA39AC16037CE1C7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ConsultantPlus</dc:creator>
  <cp:lastModifiedBy>LDN</cp:lastModifiedBy>
  <cp:revision>8</cp:revision>
  <cp:lastPrinted>2019-11-22T01:54:00Z</cp:lastPrinted>
  <dcterms:created xsi:type="dcterms:W3CDTF">2019-11-22T01:41:00Z</dcterms:created>
  <dcterms:modified xsi:type="dcterms:W3CDTF">2020-05-07T07:21:00Z</dcterms:modified>
</cp:coreProperties>
</file>